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A10B75" w14:textId="028AE223" w:rsidR="00AD157C" w:rsidRPr="00620F9C" w:rsidRDefault="009F6C5A" w:rsidP="00620F9C">
      <w:pPr>
        <w:jc w:val="center"/>
        <w:rPr>
          <w:rFonts w:ascii="Open Sans" w:hAnsi="Open Sans" w:cs="Open Sans"/>
          <w:sz w:val="20"/>
          <w:szCs w:val="20"/>
        </w:rPr>
      </w:pPr>
      <w:r w:rsidRPr="00620F9C">
        <w:rPr>
          <w:rFonts w:ascii="Open Sans" w:hAnsi="Open Sans" w:cs="Open Sans"/>
          <w:b/>
          <w:sz w:val="20"/>
          <w:szCs w:val="20"/>
        </w:rPr>
        <w:t>202</w:t>
      </w:r>
      <w:r w:rsidR="00A16BA3">
        <w:rPr>
          <w:rFonts w:ascii="Open Sans" w:hAnsi="Open Sans" w:cs="Open Sans"/>
          <w:b/>
          <w:sz w:val="20"/>
          <w:szCs w:val="20"/>
        </w:rPr>
        <w:t>3</w:t>
      </w:r>
      <w:r w:rsidR="00675C54" w:rsidRPr="00620F9C">
        <w:rPr>
          <w:rFonts w:ascii="Open Sans" w:hAnsi="Open Sans" w:cs="Open Sans"/>
          <w:b/>
          <w:sz w:val="20"/>
          <w:szCs w:val="20"/>
        </w:rPr>
        <w:t xml:space="preserve"> - 202</w:t>
      </w:r>
      <w:r w:rsidR="00A16BA3">
        <w:rPr>
          <w:rFonts w:ascii="Open Sans" w:hAnsi="Open Sans" w:cs="Open Sans"/>
          <w:b/>
          <w:sz w:val="20"/>
          <w:szCs w:val="20"/>
        </w:rPr>
        <w:t>4</w:t>
      </w:r>
      <w:r w:rsidRPr="00620F9C">
        <w:rPr>
          <w:rFonts w:ascii="Open Sans" w:hAnsi="Open Sans" w:cs="Open Sans"/>
          <w:b/>
          <w:sz w:val="20"/>
          <w:szCs w:val="20"/>
        </w:rPr>
        <w:t xml:space="preserve"> EĞİTİM – ÖĞRETİM YILI .............. </w:t>
      </w:r>
      <w:r w:rsidR="00000000">
        <w:fldChar w:fldCharType="begin"/>
      </w:r>
      <w:r w:rsidR="00000000">
        <w:instrText>HYPERLINK "http://www.fenusbilim.com"</w:instrText>
      </w:r>
      <w:r w:rsidR="00000000">
        <w:fldChar w:fldCharType="separate"/>
      </w:r>
      <w:r w:rsidR="00B5507B" w:rsidRPr="008677ED">
        <w:rPr>
          <w:rStyle w:val="Kpr"/>
          <w:rFonts w:ascii="Open Sans" w:hAnsi="Open Sans" w:cs="Open Sans"/>
          <w:b/>
          <w:sz w:val="20"/>
          <w:szCs w:val="20"/>
        </w:rPr>
        <w:t>www.fenusbilim.com</w:t>
      </w:r>
      <w:r w:rsidR="00000000">
        <w:rPr>
          <w:rStyle w:val="Kpr"/>
          <w:rFonts w:ascii="Open Sans" w:hAnsi="Open Sans" w:cs="Open Sans"/>
          <w:b/>
          <w:sz w:val="20"/>
          <w:szCs w:val="20"/>
        </w:rPr>
        <w:fldChar w:fldCharType="end"/>
      </w:r>
      <w:r w:rsidR="00B5507B">
        <w:rPr>
          <w:rFonts w:ascii="Open Sans" w:hAnsi="Open Sans" w:cs="Open Sans"/>
          <w:b/>
          <w:sz w:val="20"/>
          <w:szCs w:val="20"/>
        </w:rPr>
        <w:t xml:space="preserve"> </w:t>
      </w:r>
      <w:r w:rsidRPr="00620F9C">
        <w:rPr>
          <w:rFonts w:ascii="Open Sans" w:hAnsi="Open Sans" w:cs="Open Sans"/>
          <w:b/>
          <w:sz w:val="20"/>
          <w:szCs w:val="20"/>
        </w:rPr>
        <w:t xml:space="preserve">OKULU 8. SINIF </w:t>
      </w:r>
      <w:hyperlink r:id="rId5" w:history="1">
        <w:r w:rsidR="00AD157C" w:rsidRPr="00620F9C">
          <w:rPr>
            <w:rStyle w:val="Kpr"/>
            <w:rFonts w:ascii="Open Sans" w:hAnsi="Open Sans" w:cs="Open Sans"/>
            <w:b/>
            <w:bCs/>
            <w:color w:val="auto"/>
            <w:sz w:val="20"/>
            <w:szCs w:val="20"/>
          </w:rPr>
          <w:t>SEÇMELİ BİLİM UYGULAMALARI</w:t>
        </w:r>
      </w:hyperlink>
    </w:p>
    <w:p w14:paraId="2BFD8161" w14:textId="61A753B6" w:rsidR="009F6C5A" w:rsidRPr="00620F9C" w:rsidRDefault="009F6C5A" w:rsidP="00620F9C">
      <w:pPr>
        <w:jc w:val="center"/>
        <w:rPr>
          <w:rFonts w:ascii="Open Sans" w:hAnsi="Open Sans" w:cs="Open Sans"/>
          <w:b/>
          <w:sz w:val="20"/>
          <w:szCs w:val="20"/>
        </w:rPr>
      </w:pPr>
      <w:r w:rsidRPr="00620F9C">
        <w:rPr>
          <w:rFonts w:ascii="Open Sans" w:hAnsi="Open Sans" w:cs="Open Sans"/>
          <w:b/>
          <w:sz w:val="20"/>
          <w:szCs w:val="20"/>
        </w:rPr>
        <w:t>DERSİ GÜNLÜK DERS PLÂNI</w:t>
      </w:r>
    </w:p>
    <w:p w14:paraId="375934FD" w14:textId="77777777" w:rsidR="009F6C5A" w:rsidRPr="00620F9C" w:rsidRDefault="009F6C5A" w:rsidP="00C67047">
      <w:pPr>
        <w:rPr>
          <w:rFonts w:ascii="Open Sans" w:hAnsi="Open Sans" w:cs="Open Sans"/>
          <w:b/>
          <w:sz w:val="20"/>
          <w:szCs w:val="20"/>
        </w:rPr>
      </w:pPr>
      <w:r w:rsidRPr="00620F9C">
        <w:rPr>
          <w:rFonts w:ascii="Open Sans" w:hAnsi="Open Sans" w:cs="Open Sans"/>
          <w:b/>
          <w:sz w:val="20"/>
          <w:szCs w:val="20"/>
        </w:rPr>
        <w:t>I.BÖLÜM</w:t>
      </w:r>
    </w:p>
    <w:tbl>
      <w:tblPr>
        <w:tblStyle w:val="TabloKlavuzu"/>
        <w:tblW w:w="0" w:type="auto"/>
        <w:jc w:val="center"/>
        <w:tblLook w:val="04A0" w:firstRow="1" w:lastRow="0" w:firstColumn="1" w:lastColumn="0" w:noHBand="0" w:noVBand="1"/>
      </w:tblPr>
      <w:tblGrid>
        <w:gridCol w:w="1838"/>
        <w:gridCol w:w="5157"/>
        <w:gridCol w:w="3461"/>
      </w:tblGrid>
      <w:tr w:rsidR="00620F9C" w:rsidRPr="00620F9C" w14:paraId="50800849" w14:textId="77777777" w:rsidTr="00F4473D">
        <w:trPr>
          <w:jc w:val="center"/>
        </w:trPr>
        <w:tc>
          <w:tcPr>
            <w:tcW w:w="1838" w:type="dxa"/>
          </w:tcPr>
          <w:p w14:paraId="7452A413" w14:textId="77777777" w:rsidR="009F6C5A" w:rsidRPr="00620F9C" w:rsidRDefault="009F6C5A" w:rsidP="00C67047">
            <w:pPr>
              <w:rPr>
                <w:rFonts w:ascii="Open Sans" w:hAnsi="Open Sans" w:cs="Open Sans"/>
                <w:b/>
                <w:sz w:val="20"/>
                <w:szCs w:val="20"/>
              </w:rPr>
            </w:pPr>
            <w:r w:rsidRPr="00620F9C">
              <w:rPr>
                <w:rFonts w:ascii="Open Sans" w:hAnsi="Open Sans" w:cs="Open Sans"/>
                <w:b/>
                <w:sz w:val="20"/>
                <w:szCs w:val="20"/>
              </w:rPr>
              <w:t>Dersin Adı:</w:t>
            </w:r>
          </w:p>
        </w:tc>
        <w:tc>
          <w:tcPr>
            <w:tcW w:w="5157" w:type="dxa"/>
          </w:tcPr>
          <w:p w14:paraId="216D68C3" w14:textId="029BD87B" w:rsidR="009F6C5A" w:rsidRPr="00620F9C" w:rsidRDefault="00000000" w:rsidP="00C67047">
            <w:pPr>
              <w:rPr>
                <w:rFonts w:ascii="Open Sans" w:hAnsi="Open Sans" w:cs="Open Sans"/>
                <w:sz w:val="20"/>
                <w:szCs w:val="20"/>
              </w:rPr>
            </w:pPr>
            <w:hyperlink r:id="rId6" w:history="1">
              <w:r w:rsidR="00AD157C" w:rsidRPr="00620F9C">
                <w:rPr>
                  <w:rStyle w:val="Kpr"/>
                  <w:rFonts w:ascii="Open Sans" w:hAnsi="Open Sans" w:cs="Open Sans"/>
                  <w:color w:val="auto"/>
                  <w:sz w:val="20"/>
                  <w:szCs w:val="20"/>
                </w:rPr>
                <w:t>Seçmeli Bilim Uygulamaları</w:t>
              </w:r>
            </w:hyperlink>
          </w:p>
        </w:tc>
        <w:tc>
          <w:tcPr>
            <w:tcW w:w="3461" w:type="dxa"/>
          </w:tcPr>
          <w:p w14:paraId="7D58BE0E" w14:textId="70E72E39" w:rsidR="009F6C5A" w:rsidRPr="00620F9C" w:rsidRDefault="00A16BA3" w:rsidP="00C67047">
            <w:pPr>
              <w:rPr>
                <w:rFonts w:ascii="Open Sans" w:hAnsi="Open Sans" w:cs="Open Sans"/>
                <w:sz w:val="20"/>
                <w:szCs w:val="20"/>
              </w:rPr>
            </w:pPr>
            <w:r>
              <w:rPr>
                <w:rFonts w:ascii="Open Sans" w:hAnsi="Open Sans" w:cs="Open Sans"/>
                <w:sz w:val="20"/>
                <w:szCs w:val="20"/>
              </w:rPr>
              <w:t>18-24 Aralık 2023</w:t>
            </w:r>
          </w:p>
        </w:tc>
      </w:tr>
      <w:tr w:rsidR="00620F9C" w:rsidRPr="00620F9C" w14:paraId="4E9979CC" w14:textId="77777777" w:rsidTr="00F4473D">
        <w:trPr>
          <w:jc w:val="center"/>
        </w:trPr>
        <w:tc>
          <w:tcPr>
            <w:tcW w:w="1838" w:type="dxa"/>
          </w:tcPr>
          <w:p w14:paraId="5ACAB342" w14:textId="77777777" w:rsidR="009F6C5A" w:rsidRPr="00620F9C" w:rsidRDefault="009F6C5A" w:rsidP="00C67047">
            <w:pPr>
              <w:rPr>
                <w:rFonts w:ascii="Open Sans" w:hAnsi="Open Sans" w:cs="Open Sans"/>
                <w:b/>
                <w:sz w:val="20"/>
                <w:szCs w:val="20"/>
              </w:rPr>
            </w:pPr>
            <w:r w:rsidRPr="00620F9C">
              <w:rPr>
                <w:rFonts w:ascii="Open Sans" w:hAnsi="Open Sans" w:cs="Open Sans"/>
                <w:b/>
                <w:sz w:val="20"/>
                <w:szCs w:val="20"/>
              </w:rPr>
              <w:t>Sınıf:</w:t>
            </w:r>
          </w:p>
        </w:tc>
        <w:tc>
          <w:tcPr>
            <w:tcW w:w="8618" w:type="dxa"/>
            <w:gridSpan w:val="2"/>
          </w:tcPr>
          <w:p w14:paraId="2D4BC38B" w14:textId="77777777" w:rsidR="009F6C5A" w:rsidRPr="00620F9C" w:rsidRDefault="009F6C5A" w:rsidP="00C67047">
            <w:pPr>
              <w:rPr>
                <w:rFonts w:ascii="Open Sans" w:hAnsi="Open Sans" w:cs="Open Sans"/>
                <w:sz w:val="20"/>
                <w:szCs w:val="20"/>
              </w:rPr>
            </w:pPr>
            <w:r w:rsidRPr="00620F9C">
              <w:rPr>
                <w:rFonts w:ascii="Open Sans" w:hAnsi="Open Sans" w:cs="Open Sans"/>
                <w:sz w:val="20"/>
                <w:szCs w:val="20"/>
              </w:rPr>
              <w:t>8.Sınıf</w:t>
            </w:r>
          </w:p>
        </w:tc>
      </w:tr>
      <w:tr w:rsidR="00620F9C" w:rsidRPr="00620F9C" w14:paraId="5BA5A622" w14:textId="77777777" w:rsidTr="00F4473D">
        <w:trPr>
          <w:jc w:val="center"/>
        </w:trPr>
        <w:tc>
          <w:tcPr>
            <w:tcW w:w="1838" w:type="dxa"/>
          </w:tcPr>
          <w:p w14:paraId="795114F3" w14:textId="77777777" w:rsidR="001E0C97" w:rsidRPr="00620F9C" w:rsidRDefault="001E0C97" w:rsidP="00C67047">
            <w:pPr>
              <w:rPr>
                <w:rFonts w:ascii="Open Sans" w:hAnsi="Open Sans" w:cs="Open Sans"/>
                <w:b/>
                <w:sz w:val="20"/>
                <w:szCs w:val="20"/>
              </w:rPr>
            </w:pPr>
            <w:r w:rsidRPr="00620F9C">
              <w:rPr>
                <w:rFonts w:ascii="Open Sans" w:hAnsi="Open Sans" w:cs="Open Sans"/>
                <w:b/>
                <w:sz w:val="20"/>
                <w:szCs w:val="20"/>
              </w:rPr>
              <w:t>Konu:</w:t>
            </w:r>
          </w:p>
        </w:tc>
        <w:tc>
          <w:tcPr>
            <w:tcW w:w="8618" w:type="dxa"/>
            <w:gridSpan w:val="2"/>
          </w:tcPr>
          <w:p w14:paraId="369DB7EC" w14:textId="0603F3F3" w:rsidR="001E0C97" w:rsidRPr="00B5507B" w:rsidRDefault="00317344" w:rsidP="00C67047">
            <w:pPr>
              <w:rPr>
                <w:rFonts w:ascii="Times New Roman" w:hAnsi="Times New Roman" w:cs="Times New Roman"/>
                <w:sz w:val="20"/>
                <w:szCs w:val="20"/>
              </w:rPr>
            </w:pPr>
            <w:r w:rsidRPr="0019366B">
              <w:rPr>
                <w:rFonts w:ascii="Times New Roman" w:hAnsi="Times New Roman" w:cs="Times New Roman"/>
                <w:sz w:val="20"/>
                <w:szCs w:val="20"/>
              </w:rPr>
              <w:t xml:space="preserve">Yağ Üretimi </w:t>
            </w:r>
          </w:p>
        </w:tc>
      </w:tr>
      <w:tr w:rsidR="00620F9C" w:rsidRPr="00620F9C" w14:paraId="03998EE4" w14:textId="77777777" w:rsidTr="00F4473D">
        <w:trPr>
          <w:jc w:val="center"/>
        </w:trPr>
        <w:tc>
          <w:tcPr>
            <w:tcW w:w="1838" w:type="dxa"/>
          </w:tcPr>
          <w:p w14:paraId="7CE3588A" w14:textId="77777777" w:rsidR="001E0C97" w:rsidRPr="00620F9C" w:rsidRDefault="001E0C97" w:rsidP="00C67047">
            <w:pPr>
              <w:rPr>
                <w:rFonts w:ascii="Open Sans" w:hAnsi="Open Sans" w:cs="Open Sans"/>
                <w:b/>
                <w:sz w:val="20"/>
                <w:szCs w:val="20"/>
              </w:rPr>
            </w:pPr>
            <w:r w:rsidRPr="00620F9C">
              <w:rPr>
                <w:rFonts w:ascii="Open Sans" w:hAnsi="Open Sans" w:cs="Open Sans"/>
                <w:b/>
                <w:sz w:val="20"/>
                <w:szCs w:val="20"/>
              </w:rPr>
              <w:t>Önerilen Ders Saati:</w:t>
            </w:r>
          </w:p>
        </w:tc>
        <w:tc>
          <w:tcPr>
            <w:tcW w:w="8618" w:type="dxa"/>
            <w:gridSpan w:val="2"/>
          </w:tcPr>
          <w:p w14:paraId="38C89F71" w14:textId="05E30000" w:rsidR="001E0C97" w:rsidRPr="00620F9C" w:rsidRDefault="00000000" w:rsidP="00C67047">
            <w:pPr>
              <w:rPr>
                <w:rFonts w:ascii="Open Sans" w:hAnsi="Open Sans" w:cs="Open Sans"/>
                <w:sz w:val="20"/>
                <w:szCs w:val="20"/>
              </w:rPr>
            </w:pPr>
            <w:hyperlink r:id="rId7" w:history="1">
              <w:r w:rsidR="00AD157C" w:rsidRPr="00620F9C">
                <w:rPr>
                  <w:rStyle w:val="Kpr"/>
                  <w:rFonts w:ascii="Open Sans" w:hAnsi="Open Sans" w:cs="Open Sans"/>
                  <w:color w:val="auto"/>
                  <w:sz w:val="20"/>
                  <w:szCs w:val="20"/>
                </w:rPr>
                <w:t>2</w:t>
              </w:r>
              <w:r w:rsidR="001E0C97" w:rsidRPr="00620F9C">
                <w:rPr>
                  <w:rStyle w:val="Kpr"/>
                  <w:rFonts w:ascii="Open Sans" w:hAnsi="Open Sans" w:cs="Open Sans"/>
                  <w:color w:val="auto"/>
                  <w:sz w:val="20"/>
                  <w:szCs w:val="20"/>
                </w:rPr>
                <w:t xml:space="preserve"> Saat</w:t>
              </w:r>
            </w:hyperlink>
          </w:p>
        </w:tc>
      </w:tr>
    </w:tbl>
    <w:p w14:paraId="350B7654" w14:textId="64641565" w:rsidR="009F6C5A" w:rsidRPr="00620F9C" w:rsidRDefault="009F6C5A" w:rsidP="00C67047">
      <w:pPr>
        <w:rPr>
          <w:rFonts w:ascii="Open Sans" w:hAnsi="Open Sans" w:cs="Open Sans"/>
          <w:b/>
          <w:sz w:val="20"/>
          <w:szCs w:val="20"/>
        </w:rPr>
      </w:pPr>
      <w:r w:rsidRPr="00620F9C">
        <w:rPr>
          <w:rFonts w:ascii="Open Sans" w:hAnsi="Open Sans" w:cs="Open Sans"/>
          <w:b/>
          <w:sz w:val="20"/>
          <w:szCs w:val="20"/>
        </w:rPr>
        <w:t>II.BÖLÜM</w:t>
      </w:r>
    </w:p>
    <w:tbl>
      <w:tblPr>
        <w:tblStyle w:val="TabloKlavuzu"/>
        <w:tblW w:w="0" w:type="auto"/>
        <w:jc w:val="center"/>
        <w:tblLook w:val="04A0" w:firstRow="1" w:lastRow="0" w:firstColumn="1" w:lastColumn="0" w:noHBand="0" w:noVBand="1"/>
      </w:tblPr>
      <w:tblGrid>
        <w:gridCol w:w="2094"/>
        <w:gridCol w:w="28"/>
        <w:gridCol w:w="8334"/>
      </w:tblGrid>
      <w:tr w:rsidR="00900A32" w:rsidRPr="00620F9C" w14:paraId="3E305B57" w14:textId="77777777" w:rsidTr="000E46F1">
        <w:trPr>
          <w:trHeight w:val="733"/>
          <w:jc w:val="center"/>
        </w:trPr>
        <w:tc>
          <w:tcPr>
            <w:tcW w:w="2094" w:type="dxa"/>
            <w:vAlign w:val="center"/>
          </w:tcPr>
          <w:p w14:paraId="13C74285" w14:textId="77777777" w:rsidR="00900A32" w:rsidRPr="00620F9C" w:rsidRDefault="00900A32" w:rsidP="00900A32">
            <w:pPr>
              <w:rPr>
                <w:rFonts w:ascii="Open Sans" w:hAnsi="Open Sans" w:cs="Open Sans"/>
                <w:b/>
                <w:sz w:val="20"/>
                <w:szCs w:val="20"/>
              </w:rPr>
            </w:pPr>
            <w:r w:rsidRPr="00620F9C">
              <w:rPr>
                <w:rFonts w:ascii="Open Sans" w:hAnsi="Open Sans" w:cs="Open Sans"/>
                <w:b/>
                <w:sz w:val="20"/>
                <w:szCs w:val="20"/>
              </w:rPr>
              <w:t>Öğrenci Kazanımları/Hedef ve Davranışlar:</w:t>
            </w:r>
          </w:p>
        </w:tc>
        <w:tc>
          <w:tcPr>
            <w:tcW w:w="8362" w:type="dxa"/>
            <w:gridSpan w:val="2"/>
            <w:vAlign w:val="center"/>
          </w:tcPr>
          <w:p w14:paraId="2F99E699" w14:textId="1C7530F4" w:rsidR="00900A32" w:rsidRPr="00620F9C" w:rsidRDefault="00900A32" w:rsidP="00900A32">
            <w:pPr>
              <w:rPr>
                <w:rFonts w:ascii="Open Sans" w:hAnsi="Open Sans" w:cs="Open Sans"/>
                <w:sz w:val="20"/>
                <w:szCs w:val="20"/>
              </w:rPr>
            </w:pPr>
            <w:r w:rsidRPr="0019366B">
              <w:rPr>
                <w:rFonts w:ascii="Times New Roman" w:hAnsi="Times New Roman" w:cs="Times New Roman"/>
                <w:sz w:val="20"/>
                <w:szCs w:val="20"/>
              </w:rPr>
              <w:t>SBU.7.8. Disiplinler arası ilişkileri kullanır.</w:t>
            </w:r>
          </w:p>
        </w:tc>
      </w:tr>
      <w:tr w:rsidR="00620F9C" w:rsidRPr="00620F9C" w14:paraId="4C6C06BA" w14:textId="77777777" w:rsidTr="000E46F1">
        <w:trPr>
          <w:trHeight w:val="900"/>
          <w:jc w:val="center"/>
        </w:trPr>
        <w:tc>
          <w:tcPr>
            <w:tcW w:w="2094" w:type="dxa"/>
            <w:vAlign w:val="center"/>
          </w:tcPr>
          <w:p w14:paraId="602CF7B0" w14:textId="77777777" w:rsidR="0024524C" w:rsidRPr="00620F9C" w:rsidRDefault="0024524C" w:rsidP="00C67047">
            <w:pPr>
              <w:rPr>
                <w:rFonts w:ascii="Open Sans" w:hAnsi="Open Sans" w:cs="Open Sans"/>
                <w:b/>
                <w:sz w:val="20"/>
                <w:szCs w:val="20"/>
              </w:rPr>
            </w:pPr>
            <w:r w:rsidRPr="00620F9C">
              <w:rPr>
                <w:rFonts w:ascii="Open Sans" w:hAnsi="Open Sans" w:cs="Open Sans"/>
                <w:b/>
                <w:sz w:val="20"/>
                <w:szCs w:val="20"/>
              </w:rPr>
              <w:t>Ünite Kavramları ve Sembolleri:</w:t>
            </w:r>
          </w:p>
        </w:tc>
        <w:tc>
          <w:tcPr>
            <w:tcW w:w="8362" w:type="dxa"/>
            <w:gridSpan w:val="2"/>
            <w:vAlign w:val="center"/>
          </w:tcPr>
          <w:p w14:paraId="38270809" w14:textId="73B6FBB1" w:rsidR="0024524C" w:rsidRPr="00620F9C" w:rsidRDefault="0024524C" w:rsidP="00C67047">
            <w:pPr>
              <w:rPr>
                <w:rFonts w:ascii="Open Sans" w:hAnsi="Open Sans" w:cs="Open Sans"/>
                <w:sz w:val="20"/>
                <w:szCs w:val="20"/>
              </w:rPr>
            </w:pPr>
          </w:p>
        </w:tc>
      </w:tr>
      <w:tr w:rsidR="00620F9C" w:rsidRPr="00620F9C" w14:paraId="70766BFE" w14:textId="77777777" w:rsidTr="000E46F1">
        <w:trPr>
          <w:trHeight w:val="629"/>
          <w:jc w:val="center"/>
        </w:trPr>
        <w:tc>
          <w:tcPr>
            <w:tcW w:w="2094" w:type="dxa"/>
            <w:vAlign w:val="center"/>
          </w:tcPr>
          <w:p w14:paraId="674AF605" w14:textId="77777777" w:rsidR="0024524C" w:rsidRPr="00620F9C" w:rsidRDefault="0024524C" w:rsidP="00C67047">
            <w:pPr>
              <w:rPr>
                <w:rFonts w:ascii="Open Sans" w:hAnsi="Open Sans" w:cs="Open Sans"/>
                <w:b/>
                <w:sz w:val="20"/>
                <w:szCs w:val="20"/>
              </w:rPr>
            </w:pPr>
            <w:r w:rsidRPr="00620F9C">
              <w:rPr>
                <w:rFonts w:ascii="Open Sans" w:hAnsi="Open Sans" w:cs="Open Sans"/>
                <w:b/>
                <w:sz w:val="20"/>
                <w:szCs w:val="20"/>
              </w:rPr>
              <w:t>Uygulanacak Yöntem ve Teknikler:</w:t>
            </w:r>
          </w:p>
        </w:tc>
        <w:tc>
          <w:tcPr>
            <w:tcW w:w="8362" w:type="dxa"/>
            <w:gridSpan w:val="2"/>
            <w:vAlign w:val="center"/>
          </w:tcPr>
          <w:p w14:paraId="41CCFF99" w14:textId="3A12D2A2" w:rsidR="0024524C" w:rsidRPr="00620F9C" w:rsidRDefault="0024524C" w:rsidP="00C67047">
            <w:pPr>
              <w:rPr>
                <w:rFonts w:ascii="Open Sans" w:hAnsi="Open Sans" w:cs="Open Sans"/>
                <w:sz w:val="20"/>
                <w:szCs w:val="20"/>
              </w:rPr>
            </w:pPr>
            <w:r w:rsidRPr="00620F9C">
              <w:rPr>
                <w:rFonts w:ascii="Open Sans" w:hAnsi="Open Sans" w:cs="Open Sans"/>
                <w:sz w:val="20"/>
                <w:szCs w:val="20"/>
              </w:rPr>
              <w:t>Anlatım, Soru Cevap, Grup Çalışması</w:t>
            </w:r>
          </w:p>
        </w:tc>
      </w:tr>
      <w:tr w:rsidR="00620F9C" w:rsidRPr="00620F9C" w14:paraId="17EB23D7" w14:textId="77777777" w:rsidTr="000E46F1">
        <w:trPr>
          <w:trHeight w:val="755"/>
          <w:jc w:val="center"/>
        </w:trPr>
        <w:tc>
          <w:tcPr>
            <w:tcW w:w="2094" w:type="dxa"/>
            <w:vAlign w:val="center"/>
          </w:tcPr>
          <w:p w14:paraId="0A19E032" w14:textId="77777777" w:rsidR="0024524C" w:rsidRPr="00620F9C" w:rsidRDefault="0024524C" w:rsidP="00C67047">
            <w:pPr>
              <w:rPr>
                <w:rFonts w:ascii="Open Sans" w:hAnsi="Open Sans" w:cs="Open Sans"/>
                <w:b/>
                <w:sz w:val="20"/>
                <w:szCs w:val="20"/>
              </w:rPr>
            </w:pPr>
            <w:r w:rsidRPr="00620F9C">
              <w:rPr>
                <w:rFonts w:ascii="Open Sans" w:hAnsi="Open Sans" w:cs="Open Sans"/>
                <w:b/>
                <w:sz w:val="20"/>
                <w:szCs w:val="20"/>
              </w:rPr>
              <w:t>Kullanılacak Araç – Gereçler:</w:t>
            </w:r>
          </w:p>
        </w:tc>
        <w:tc>
          <w:tcPr>
            <w:tcW w:w="8362" w:type="dxa"/>
            <w:gridSpan w:val="2"/>
            <w:vAlign w:val="center"/>
          </w:tcPr>
          <w:p w14:paraId="1DBA8774" w14:textId="77777777" w:rsidR="0024524C" w:rsidRPr="00620F9C" w:rsidRDefault="0024524C" w:rsidP="00C67047">
            <w:pPr>
              <w:rPr>
                <w:rFonts w:ascii="Open Sans" w:hAnsi="Open Sans" w:cs="Open Sans"/>
                <w:sz w:val="20"/>
                <w:szCs w:val="20"/>
              </w:rPr>
            </w:pPr>
          </w:p>
        </w:tc>
      </w:tr>
      <w:tr w:rsidR="00584622" w:rsidRPr="00620F9C" w14:paraId="574BC767" w14:textId="77777777" w:rsidTr="000E46F1">
        <w:trPr>
          <w:trHeight w:val="755"/>
          <w:jc w:val="center"/>
        </w:trPr>
        <w:tc>
          <w:tcPr>
            <w:tcW w:w="2094" w:type="dxa"/>
            <w:vAlign w:val="center"/>
          </w:tcPr>
          <w:p w14:paraId="32CAB983" w14:textId="77777777" w:rsidR="00584622" w:rsidRPr="00620F9C" w:rsidRDefault="00584622" w:rsidP="00584622">
            <w:pPr>
              <w:rPr>
                <w:rFonts w:ascii="Open Sans" w:hAnsi="Open Sans" w:cs="Open Sans"/>
                <w:b/>
                <w:sz w:val="20"/>
                <w:szCs w:val="20"/>
              </w:rPr>
            </w:pPr>
            <w:r w:rsidRPr="00620F9C">
              <w:rPr>
                <w:rFonts w:ascii="Open Sans" w:hAnsi="Open Sans" w:cs="Open Sans"/>
                <w:b/>
                <w:sz w:val="20"/>
                <w:szCs w:val="20"/>
              </w:rPr>
              <w:t>Açıklamalar:</w:t>
            </w:r>
          </w:p>
        </w:tc>
        <w:tc>
          <w:tcPr>
            <w:tcW w:w="8362" w:type="dxa"/>
            <w:gridSpan w:val="2"/>
            <w:vAlign w:val="center"/>
          </w:tcPr>
          <w:p w14:paraId="263B983B" w14:textId="0D2C2324" w:rsidR="00680ABE" w:rsidRPr="005F30AE" w:rsidRDefault="00B8311C" w:rsidP="00713A4A">
            <w:pPr>
              <w:rPr>
                <w:rFonts w:ascii="Times New Roman" w:hAnsi="Times New Roman" w:cs="Times New Roman"/>
                <w:sz w:val="20"/>
                <w:szCs w:val="20"/>
              </w:rPr>
            </w:pPr>
            <w:r w:rsidRPr="0019366B">
              <w:rPr>
                <w:rFonts w:ascii="Times New Roman" w:hAnsi="Times New Roman" w:cs="Times New Roman"/>
                <w:sz w:val="20"/>
                <w:szCs w:val="20"/>
              </w:rPr>
              <w:t>d) Ürünü pazarlamak için stratejiler geliştirir ve ürünü tanıtır</w:t>
            </w:r>
            <w:r>
              <w:rPr>
                <w:rFonts w:ascii="Times New Roman" w:hAnsi="Times New Roman" w:cs="Times New Roman"/>
                <w:sz w:val="20"/>
                <w:szCs w:val="20"/>
              </w:rPr>
              <w:t>.</w:t>
            </w:r>
          </w:p>
        </w:tc>
      </w:tr>
      <w:tr w:rsidR="00B87696" w:rsidRPr="00620F9C" w14:paraId="12DBDE52" w14:textId="77777777" w:rsidTr="000E46F1">
        <w:trPr>
          <w:trHeight w:val="613"/>
          <w:jc w:val="center"/>
        </w:trPr>
        <w:tc>
          <w:tcPr>
            <w:tcW w:w="2094" w:type="dxa"/>
            <w:vAlign w:val="center"/>
          </w:tcPr>
          <w:p w14:paraId="112DAE8F" w14:textId="77777777" w:rsidR="00B87696" w:rsidRPr="00620F9C" w:rsidRDefault="00B87696" w:rsidP="00B87696">
            <w:pPr>
              <w:rPr>
                <w:rFonts w:ascii="Open Sans" w:hAnsi="Open Sans" w:cs="Open Sans"/>
                <w:b/>
                <w:sz w:val="20"/>
                <w:szCs w:val="20"/>
              </w:rPr>
            </w:pPr>
            <w:r w:rsidRPr="00620F9C">
              <w:rPr>
                <w:rFonts w:ascii="Open Sans" w:hAnsi="Open Sans" w:cs="Open Sans"/>
                <w:b/>
                <w:sz w:val="20"/>
                <w:szCs w:val="20"/>
              </w:rPr>
              <w:t>Yapılacak Etkinlikler:</w:t>
            </w:r>
          </w:p>
        </w:tc>
        <w:tc>
          <w:tcPr>
            <w:tcW w:w="8362" w:type="dxa"/>
            <w:gridSpan w:val="2"/>
            <w:vAlign w:val="center"/>
          </w:tcPr>
          <w:p w14:paraId="370EC148" w14:textId="0DB015E0" w:rsidR="00B87696" w:rsidRDefault="00B8311C" w:rsidP="00B87696">
            <w:pPr>
              <w:rPr>
                <w:rFonts w:ascii="Times New Roman" w:hAnsi="Times New Roman" w:cs="Times New Roman"/>
                <w:sz w:val="20"/>
                <w:szCs w:val="20"/>
              </w:rPr>
            </w:pPr>
            <w:r w:rsidRPr="0019366B">
              <w:rPr>
                <w:rFonts w:ascii="Times New Roman" w:hAnsi="Times New Roman" w:cs="Times New Roman"/>
                <w:sz w:val="20"/>
                <w:szCs w:val="20"/>
              </w:rPr>
              <w:t>Ürüne isim bulur, logo tasarlar, ürün tanıtımı için gazete, internet veya televizyon reklamı tasarlar</w:t>
            </w:r>
            <w:r>
              <w:rPr>
                <w:rFonts w:ascii="Times New Roman" w:hAnsi="Times New Roman" w:cs="Times New Roman"/>
                <w:sz w:val="20"/>
                <w:szCs w:val="20"/>
              </w:rPr>
              <w:t xml:space="preserve"> </w:t>
            </w:r>
            <w:r w:rsidR="00B87696">
              <w:rPr>
                <w:rFonts w:ascii="Times New Roman" w:hAnsi="Times New Roman" w:cs="Times New Roman"/>
                <w:sz w:val="20"/>
                <w:szCs w:val="20"/>
              </w:rPr>
              <w:t>Elde ettikleri yağın paketlenmesi için tasarım yapar.</w:t>
            </w:r>
          </w:p>
          <w:p w14:paraId="208E6C42" w14:textId="4C19C45E" w:rsidR="00B87696" w:rsidRPr="00620F9C" w:rsidRDefault="00B87696" w:rsidP="00B87696">
            <w:pPr>
              <w:rPr>
                <w:rFonts w:ascii="Open Sans" w:hAnsi="Open Sans" w:cs="Open Sans"/>
                <w:sz w:val="20"/>
                <w:szCs w:val="20"/>
              </w:rPr>
            </w:pPr>
            <w:r>
              <w:rPr>
                <w:rFonts w:ascii="Times New Roman" w:hAnsi="Times New Roman" w:cs="Times New Roman"/>
                <w:sz w:val="20"/>
                <w:szCs w:val="20"/>
              </w:rPr>
              <w:t xml:space="preserve">Aynı zamanda satışa sunulacak ürünün satışı için hazırlıklar yapar </w:t>
            </w:r>
          </w:p>
        </w:tc>
      </w:tr>
      <w:tr w:rsidR="00B87696" w:rsidRPr="00620F9C" w14:paraId="5E2840E8" w14:textId="77777777" w:rsidTr="007B40AD">
        <w:trPr>
          <w:trHeight w:val="1619"/>
          <w:jc w:val="center"/>
        </w:trPr>
        <w:tc>
          <w:tcPr>
            <w:tcW w:w="2122" w:type="dxa"/>
            <w:gridSpan w:val="2"/>
            <w:vAlign w:val="center"/>
          </w:tcPr>
          <w:p w14:paraId="17ECA810" w14:textId="77777777" w:rsidR="00B87696" w:rsidRPr="00620F9C" w:rsidRDefault="00B87696" w:rsidP="00B87696">
            <w:pPr>
              <w:rPr>
                <w:rFonts w:ascii="Open Sans" w:hAnsi="Open Sans" w:cs="Open Sans"/>
                <w:b/>
                <w:sz w:val="20"/>
                <w:szCs w:val="20"/>
              </w:rPr>
            </w:pPr>
            <w:r w:rsidRPr="00620F9C">
              <w:rPr>
                <w:rFonts w:ascii="Open Sans" w:hAnsi="Open Sans" w:cs="Open Sans"/>
                <w:b/>
                <w:sz w:val="20"/>
                <w:szCs w:val="20"/>
              </w:rPr>
              <w:t>Özet:</w:t>
            </w:r>
          </w:p>
        </w:tc>
        <w:tc>
          <w:tcPr>
            <w:tcW w:w="8334" w:type="dxa"/>
            <w:tcBorders>
              <w:bottom w:val="single" w:sz="4" w:space="0" w:color="auto"/>
            </w:tcBorders>
            <w:vAlign w:val="center"/>
          </w:tcPr>
          <w:p w14:paraId="084E84DC" w14:textId="77777777" w:rsidR="00B87696" w:rsidRPr="005647AF" w:rsidRDefault="00B87696" w:rsidP="00B87696">
            <w:pPr>
              <w:pStyle w:val="NormalWeb"/>
              <w:spacing w:before="0" w:beforeAutospacing="0" w:after="390" w:afterAutospacing="0" w:line="420" w:lineRule="atLeast"/>
              <w:textAlignment w:val="baseline"/>
              <w:rPr>
                <w:rFonts w:ascii="inherit" w:hAnsi="inherit"/>
                <w:spacing w:val="2"/>
                <w:sz w:val="20"/>
                <w:szCs w:val="20"/>
              </w:rPr>
            </w:pPr>
            <w:r w:rsidRPr="005647AF">
              <w:rPr>
                <w:rFonts w:ascii="inherit" w:hAnsi="inherit"/>
                <w:spacing w:val="2"/>
                <w:sz w:val="20"/>
                <w:szCs w:val="20"/>
              </w:rPr>
              <w:t>Ba</w:t>
            </w:r>
            <w:r w:rsidRPr="005647AF">
              <w:rPr>
                <w:rFonts w:ascii="inherit" w:hAnsi="inherit" w:hint="eastAsia"/>
                <w:spacing w:val="2"/>
                <w:sz w:val="20"/>
                <w:szCs w:val="20"/>
              </w:rPr>
              <w:t>ş</w:t>
            </w:r>
            <w:r w:rsidRPr="005647AF">
              <w:rPr>
                <w:rFonts w:ascii="inherit" w:hAnsi="inherit"/>
                <w:spacing w:val="2"/>
                <w:sz w:val="20"/>
                <w:szCs w:val="20"/>
              </w:rPr>
              <w:t>ar</w:t>
            </w:r>
            <w:r w:rsidRPr="005647AF">
              <w:rPr>
                <w:rFonts w:ascii="inherit" w:hAnsi="inherit" w:hint="eastAsia"/>
                <w:spacing w:val="2"/>
                <w:sz w:val="20"/>
                <w:szCs w:val="20"/>
              </w:rPr>
              <w:t>ı</w:t>
            </w:r>
            <w:r w:rsidRPr="005647AF">
              <w:rPr>
                <w:rFonts w:ascii="inherit" w:hAnsi="inherit"/>
                <w:spacing w:val="2"/>
                <w:sz w:val="20"/>
                <w:szCs w:val="20"/>
              </w:rPr>
              <w:t>l</w:t>
            </w:r>
            <w:r w:rsidRPr="005647AF">
              <w:rPr>
                <w:rFonts w:ascii="inherit" w:hAnsi="inherit" w:hint="eastAsia"/>
                <w:spacing w:val="2"/>
                <w:sz w:val="20"/>
                <w:szCs w:val="20"/>
              </w:rPr>
              <w:t>ı</w:t>
            </w:r>
            <w:r w:rsidRPr="005647AF">
              <w:rPr>
                <w:rFonts w:ascii="inherit" w:hAnsi="inherit"/>
                <w:spacing w:val="2"/>
                <w:sz w:val="20"/>
                <w:szCs w:val="20"/>
              </w:rPr>
              <w:t xml:space="preserve"> ürün paketleme yöntemlerine göre teknoloji tasarım dersinde ya da bilişim dersinde ürünlerine uygun paket fikirleri tasarlamaları sağlanır.</w:t>
            </w:r>
          </w:p>
          <w:p w14:paraId="35762F5A" w14:textId="1203524F" w:rsidR="00B87696" w:rsidRPr="005647AF" w:rsidRDefault="00B87696" w:rsidP="00B87696">
            <w:pPr>
              <w:pStyle w:val="NormalWeb"/>
              <w:spacing w:before="0" w:beforeAutospacing="0" w:after="390" w:afterAutospacing="0" w:line="420" w:lineRule="atLeast"/>
              <w:textAlignment w:val="baseline"/>
              <w:rPr>
                <w:rFonts w:ascii="inherit" w:hAnsi="inherit"/>
                <w:spacing w:val="2"/>
                <w:sz w:val="20"/>
                <w:szCs w:val="20"/>
              </w:rPr>
            </w:pPr>
            <w:r w:rsidRPr="005647AF">
              <w:rPr>
                <w:rFonts w:ascii="inherit" w:hAnsi="inherit"/>
                <w:spacing w:val="2"/>
                <w:sz w:val="20"/>
                <w:szCs w:val="20"/>
              </w:rPr>
              <w:t>Tasarlama aşamasında 3 boyutlu tasarlama programlarından yararlanılabilir.</w:t>
            </w:r>
          </w:p>
          <w:p w14:paraId="24796689" w14:textId="12B88A06" w:rsidR="00B87696" w:rsidRDefault="00B87696" w:rsidP="00B87696">
            <w:pPr>
              <w:pStyle w:val="NormalWeb"/>
              <w:spacing w:before="0" w:beforeAutospacing="0" w:after="390" w:afterAutospacing="0" w:line="420" w:lineRule="atLeast"/>
              <w:textAlignment w:val="baseline"/>
              <w:rPr>
                <w:rFonts w:ascii="inherit" w:hAnsi="inherit"/>
                <w:b/>
                <w:bCs/>
                <w:spacing w:val="2"/>
                <w:sz w:val="20"/>
                <w:szCs w:val="20"/>
              </w:rPr>
            </w:pPr>
            <w:r>
              <w:rPr>
                <w:rFonts w:ascii="inherit" w:hAnsi="inherit"/>
                <w:b/>
                <w:bCs/>
                <w:spacing w:val="2"/>
                <w:sz w:val="20"/>
                <w:szCs w:val="20"/>
              </w:rPr>
              <w:t>PAKETLEMEDE DİKKAT EDİLMESİ GEREKENLER</w:t>
            </w:r>
          </w:p>
          <w:p w14:paraId="0A4F5C4E" w14:textId="3AD5C1BC" w:rsidR="00B87696" w:rsidRPr="003610DA" w:rsidRDefault="00B87696" w:rsidP="00B87696">
            <w:pPr>
              <w:pStyle w:val="NormalWeb"/>
              <w:spacing w:before="0" w:beforeAutospacing="0" w:after="390" w:afterAutospacing="0" w:line="420" w:lineRule="atLeast"/>
              <w:textAlignment w:val="baseline"/>
              <w:rPr>
                <w:rFonts w:ascii="inherit" w:hAnsi="inherit"/>
                <w:spacing w:val="2"/>
                <w:sz w:val="20"/>
                <w:szCs w:val="20"/>
              </w:rPr>
            </w:pPr>
            <w:r w:rsidRPr="003610DA">
              <w:rPr>
                <w:rFonts w:ascii="inherit" w:hAnsi="inherit"/>
                <w:b/>
                <w:bCs/>
                <w:noProof/>
                <w:spacing w:val="2"/>
                <w:sz w:val="20"/>
                <w:szCs w:val="20"/>
                <w:bdr w:val="none" w:sz="0" w:space="0" w:color="auto" w:frame="1"/>
              </w:rPr>
              <w:lastRenderedPageBreak/>
              <w:drawing>
                <wp:anchor distT="0" distB="0" distL="114300" distR="114300" simplePos="0" relativeHeight="251664384" behindDoc="0" locked="0" layoutInCell="1" allowOverlap="1" wp14:anchorId="65D2DE16" wp14:editId="659EDBA4">
                  <wp:simplePos x="0" y="0"/>
                  <wp:positionH relativeFrom="column">
                    <wp:posOffset>-65405</wp:posOffset>
                  </wp:positionH>
                  <wp:positionV relativeFrom="paragraph">
                    <wp:posOffset>471805</wp:posOffset>
                  </wp:positionV>
                  <wp:extent cx="3771900" cy="1885950"/>
                  <wp:effectExtent l="0" t="0" r="0" b="0"/>
                  <wp:wrapSquare wrapText="bothSides"/>
                  <wp:docPr id="4" name="Resim 4" descr="urunpaketlem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descr="urunpaketlemes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190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10DA">
              <w:rPr>
                <w:rFonts w:ascii="inherit" w:hAnsi="inherit"/>
                <w:b/>
                <w:bCs/>
                <w:sz w:val="20"/>
                <w:szCs w:val="20"/>
              </w:rPr>
              <w:t>1-Etki yaratmak için hedef pazarınızı tanıyın</w:t>
            </w:r>
          </w:p>
          <w:p w14:paraId="2194E1CC" w14:textId="77777777" w:rsidR="00B87696" w:rsidRPr="003610DA" w:rsidRDefault="00B87696" w:rsidP="00B87696">
            <w:pPr>
              <w:pStyle w:val="NormalWeb"/>
              <w:spacing w:before="0" w:beforeAutospacing="0" w:after="390" w:afterAutospacing="0" w:line="420" w:lineRule="atLeast"/>
              <w:textAlignment w:val="baseline"/>
              <w:rPr>
                <w:rFonts w:ascii="inherit" w:hAnsi="inherit"/>
                <w:spacing w:val="2"/>
                <w:sz w:val="20"/>
                <w:szCs w:val="20"/>
              </w:rPr>
            </w:pPr>
            <w:r w:rsidRPr="003610DA">
              <w:rPr>
                <w:rFonts w:ascii="inherit" w:hAnsi="inherit"/>
                <w:spacing w:val="2"/>
                <w:sz w:val="20"/>
                <w:szCs w:val="20"/>
              </w:rPr>
              <w:t>Mükemmel bir ürün paketleme için her zaman önce demografik arka planı düşünün. Rekabetçi bir pazarda başarılı olmak istiyorsanız, sahip olduklarınıza ihtiyaç duyan insanları tanımak oldukça önemlidir. Hedef kitlenizi, can alıcı noktalarını, tercihlerini ve satın alma alışkanlıklarını öğrenin ve ambalajınızı buna göre özelleştirin. Hedef kitle belirlemeden önce “Benim ürünümü kim satın almalı?” veya “Benim ürünüm kime hitap ediyor?” sorularına cevap vermelisiniz. Bu cevaplar doğrultusunda oluşturduğunuz hedef kitleye uygun bir paketleme yapabilirsiniz.</w:t>
            </w:r>
          </w:p>
          <w:p w14:paraId="67A71132" w14:textId="77777777" w:rsidR="00B87696" w:rsidRPr="003610DA" w:rsidRDefault="00B87696" w:rsidP="00B87696">
            <w:pPr>
              <w:pStyle w:val="NormalWeb"/>
              <w:spacing w:before="0" w:beforeAutospacing="0" w:after="390" w:afterAutospacing="0" w:line="420" w:lineRule="atLeast"/>
              <w:textAlignment w:val="baseline"/>
              <w:rPr>
                <w:rFonts w:ascii="inherit" w:hAnsi="inherit"/>
                <w:b/>
                <w:bCs/>
                <w:sz w:val="20"/>
                <w:szCs w:val="20"/>
              </w:rPr>
            </w:pPr>
            <w:r w:rsidRPr="003610DA">
              <w:rPr>
                <w:rFonts w:ascii="inherit" w:hAnsi="inherit"/>
                <w:noProof/>
                <w:spacing w:val="2"/>
                <w:sz w:val="20"/>
                <w:szCs w:val="20"/>
                <w:bdr w:val="none" w:sz="0" w:space="0" w:color="auto" w:frame="1"/>
              </w:rPr>
              <w:drawing>
                <wp:anchor distT="0" distB="0" distL="114300" distR="114300" simplePos="0" relativeHeight="251665408" behindDoc="0" locked="0" layoutInCell="1" allowOverlap="1" wp14:anchorId="1A5D00C4" wp14:editId="7CF31F0A">
                  <wp:simplePos x="0" y="0"/>
                  <wp:positionH relativeFrom="column">
                    <wp:posOffset>-149860</wp:posOffset>
                  </wp:positionH>
                  <wp:positionV relativeFrom="paragraph">
                    <wp:posOffset>521335</wp:posOffset>
                  </wp:positionV>
                  <wp:extent cx="3981450" cy="1990725"/>
                  <wp:effectExtent l="0" t="0" r="0" b="9525"/>
                  <wp:wrapSquare wrapText="bothSides"/>
                  <wp:docPr id="2" name="Resim 2" descr="urunpaketlemesi">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runpaketlemesi">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1450"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10DA">
              <w:rPr>
                <w:rFonts w:ascii="inherit" w:hAnsi="inherit"/>
                <w:b/>
                <w:bCs/>
                <w:sz w:val="20"/>
                <w:szCs w:val="20"/>
              </w:rPr>
              <w:t>2-Özelleştirme ile düşük maliyetli ambalajın şık görünmesini sağlayın</w:t>
            </w:r>
          </w:p>
          <w:p w14:paraId="0F4B8CF3" w14:textId="77777777" w:rsidR="00B87696" w:rsidRPr="003610DA" w:rsidRDefault="00B87696" w:rsidP="00B87696">
            <w:pPr>
              <w:pStyle w:val="NormalWeb"/>
              <w:spacing w:before="0" w:beforeAutospacing="0" w:after="390" w:afterAutospacing="0" w:line="420" w:lineRule="atLeast"/>
              <w:textAlignment w:val="baseline"/>
              <w:rPr>
                <w:rFonts w:ascii="inherit" w:hAnsi="inherit"/>
                <w:spacing w:val="2"/>
                <w:sz w:val="20"/>
                <w:szCs w:val="20"/>
              </w:rPr>
            </w:pPr>
            <w:r w:rsidRPr="003610DA">
              <w:rPr>
                <w:rFonts w:ascii="inherit" w:hAnsi="inherit"/>
                <w:spacing w:val="2"/>
                <w:sz w:val="20"/>
                <w:szCs w:val="20"/>
              </w:rPr>
              <w:t>Büyük ambalajlar mutlaka pahalı ambalajlar anlamına gelmez. Bazı markalar basit ürün ambalajlarında bile oldukça büyük bir etki yaratmışlardır. Ürün paketleme stratejinizi katmanlar, dokular veya şık bir tipografi ekleyerek yükseltebilirsiniz. Aslında, paketlemeniz görsel olarak profesyonelse basit bir ambalaj tasarımı daha etkilidir.</w:t>
            </w:r>
          </w:p>
          <w:p w14:paraId="606AFB53" w14:textId="77777777" w:rsidR="00B87696" w:rsidRPr="003610DA" w:rsidRDefault="00B87696" w:rsidP="00B87696">
            <w:pPr>
              <w:pStyle w:val="Balk2"/>
              <w:spacing w:before="0"/>
              <w:textAlignment w:val="baseline"/>
              <w:rPr>
                <w:rFonts w:ascii="inherit" w:hAnsi="inherit"/>
                <w:color w:val="auto"/>
                <w:sz w:val="20"/>
                <w:szCs w:val="20"/>
              </w:rPr>
            </w:pPr>
            <w:r w:rsidRPr="003610DA">
              <w:rPr>
                <w:rFonts w:ascii="inherit" w:hAnsi="inherit"/>
                <w:b/>
                <w:bCs/>
                <w:color w:val="auto"/>
                <w:sz w:val="20"/>
                <w:szCs w:val="20"/>
              </w:rPr>
              <w:t>3-Kutudan çıkarma deneyimi oluşturmak için akıllı ambalaj kullanın</w:t>
            </w:r>
          </w:p>
          <w:p w14:paraId="03389013" w14:textId="77777777" w:rsidR="00B87696" w:rsidRPr="003610DA" w:rsidRDefault="00B87696" w:rsidP="00B87696">
            <w:pPr>
              <w:pStyle w:val="NormalWeb"/>
              <w:spacing w:before="0" w:beforeAutospacing="0" w:after="0" w:afterAutospacing="0" w:line="420" w:lineRule="atLeast"/>
              <w:textAlignment w:val="baseline"/>
              <w:rPr>
                <w:rFonts w:ascii="inherit" w:hAnsi="inherit"/>
                <w:spacing w:val="2"/>
                <w:sz w:val="20"/>
                <w:szCs w:val="20"/>
              </w:rPr>
            </w:pPr>
          </w:p>
          <w:p w14:paraId="2BFBD21D" w14:textId="77777777" w:rsidR="00B87696" w:rsidRPr="003610DA" w:rsidRDefault="00B87696" w:rsidP="00B87696">
            <w:pPr>
              <w:pStyle w:val="NormalWeb"/>
              <w:spacing w:before="0" w:beforeAutospacing="0" w:after="390" w:afterAutospacing="0" w:line="420" w:lineRule="atLeast"/>
              <w:textAlignment w:val="baseline"/>
              <w:rPr>
                <w:rFonts w:ascii="inherit" w:hAnsi="inherit"/>
                <w:spacing w:val="2"/>
                <w:sz w:val="20"/>
                <w:szCs w:val="20"/>
              </w:rPr>
            </w:pPr>
            <w:r w:rsidRPr="003610DA">
              <w:rPr>
                <w:rFonts w:ascii="inherit" w:hAnsi="inherit"/>
                <w:noProof/>
                <w:spacing w:val="2"/>
                <w:sz w:val="20"/>
                <w:szCs w:val="20"/>
                <w:bdr w:val="none" w:sz="0" w:space="0" w:color="auto" w:frame="1"/>
              </w:rPr>
              <w:lastRenderedPageBreak/>
              <w:drawing>
                <wp:anchor distT="0" distB="0" distL="114300" distR="114300" simplePos="0" relativeHeight="251667456" behindDoc="0" locked="0" layoutInCell="1" allowOverlap="1" wp14:anchorId="15FAB98C" wp14:editId="4EACED86">
                  <wp:simplePos x="0" y="0"/>
                  <wp:positionH relativeFrom="column">
                    <wp:posOffset>-3848100</wp:posOffset>
                  </wp:positionH>
                  <wp:positionV relativeFrom="paragraph">
                    <wp:posOffset>147955</wp:posOffset>
                  </wp:positionV>
                  <wp:extent cx="3733800" cy="1866900"/>
                  <wp:effectExtent l="0" t="0" r="0" b="0"/>
                  <wp:wrapSquare wrapText="bothSides"/>
                  <wp:docPr id="3" name="Resim 3" descr="paketlemeoner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paketlemeoneris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3380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10DA">
              <w:rPr>
                <w:rFonts w:ascii="inherit" w:hAnsi="inherit"/>
                <w:spacing w:val="2"/>
                <w:sz w:val="20"/>
                <w:szCs w:val="20"/>
              </w:rPr>
              <w:t>Hiçbir şey duygusal etkileşimi tetiklemekten daha iyi sonuç vermez, bu nedenle tüketiciye bir şey hissettirmek için ürün ambalajınızı alabilirseniz, müşterilerinize bir ses yaratacağınızdan emin olabilirsiniz. İnsanların bir Apple ürününün kutularını açmayı sevmesi gibi, paketlemeniz eğlenceli ve pratik bir deneyim sunabiliyorsa, müşterilerinizin beğeneceğinden şüpheniz olmasın!</w:t>
            </w:r>
          </w:p>
          <w:p w14:paraId="76B878A1" w14:textId="77777777" w:rsidR="00B87696" w:rsidRPr="003610DA" w:rsidRDefault="00B87696" w:rsidP="00B87696">
            <w:pPr>
              <w:pStyle w:val="Balk2"/>
              <w:spacing w:before="0"/>
              <w:textAlignment w:val="baseline"/>
              <w:rPr>
                <w:rFonts w:ascii="inherit" w:hAnsi="inherit"/>
                <w:color w:val="auto"/>
                <w:sz w:val="20"/>
                <w:szCs w:val="20"/>
              </w:rPr>
            </w:pPr>
            <w:r w:rsidRPr="003610DA">
              <w:rPr>
                <w:rFonts w:ascii="inherit" w:hAnsi="inherit"/>
                <w:b/>
                <w:bCs/>
                <w:color w:val="auto"/>
                <w:sz w:val="20"/>
                <w:szCs w:val="20"/>
              </w:rPr>
              <w:t>4-Marka kimliğini artırmak için tasarım ile çevre dostu gidin</w:t>
            </w:r>
          </w:p>
          <w:p w14:paraId="4938F949" w14:textId="1DF89E05" w:rsidR="00B87696" w:rsidRDefault="00B87696" w:rsidP="00B87696">
            <w:pPr>
              <w:pStyle w:val="NormalWeb"/>
              <w:spacing w:before="0" w:beforeAutospacing="0" w:after="390" w:afterAutospacing="0" w:line="420" w:lineRule="atLeast"/>
              <w:textAlignment w:val="baseline"/>
              <w:rPr>
                <w:rFonts w:ascii="inherit" w:hAnsi="inherit"/>
                <w:spacing w:val="2"/>
                <w:sz w:val="20"/>
                <w:szCs w:val="20"/>
              </w:rPr>
            </w:pPr>
            <w:r w:rsidRPr="003610DA">
              <w:rPr>
                <w:rFonts w:ascii="inherit" w:hAnsi="inherit"/>
                <w:noProof/>
                <w:spacing w:val="2"/>
                <w:sz w:val="20"/>
                <w:szCs w:val="20"/>
                <w:bdr w:val="none" w:sz="0" w:space="0" w:color="auto" w:frame="1"/>
              </w:rPr>
              <w:drawing>
                <wp:anchor distT="0" distB="0" distL="114300" distR="114300" simplePos="0" relativeHeight="251666432" behindDoc="0" locked="0" layoutInCell="1" allowOverlap="1" wp14:anchorId="5B211A53" wp14:editId="1FFBCA88">
                  <wp:simplePos x="0" y="0"/>
                  <wp:positionH relativeFrom="column">
                    <wp:posOffset>-3819525</wp:posOffset>
                  </wp:positionH>
                  <wp:positionV relativeFrom="paragraph">
                    <wp:posOffset>138430</wp:posOffset>
                  </wp:positionV>
                  <wp:extent cx="3769360" cy="1884680"/>
                  <wp:effectExtent l="0" t="0" r="2540" b="1270"/>
                  <wp:wrapSquare wrapText="bothSides"/>
                  <wp:docPr id="1" name="Resim 1" descr="urunpak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urunpaket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9360" cy="1884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610DA">
              <w:rPr>
                <w:rFonts w:ascii="inherit" w:hAnsi="inherit"/>
                <w:spacing w:val="2"/>
                <w:sz w:val="20"/>
                <w:szCs w:val="20"/>
              </w:rPr>
              <w:t xml:space="preserve">Yeniden kullanılabilen veya geri dönüştürülebilen herhangi bir ürün paketleme kağıdının, günümüzün çevre bilincine sahip tüketicisine hitap edeceğinden emin olabilirsiniz. Aslında, insanların </w:t>
            </w:r>
            <w:proofErr w:type="gramStart"/>
            <w:r w:rsidRPr="003610DA">
              <w:rPr>
                <w:rFonts w:ascii="inherit" w:hAnsi="inherit"/>
                <w:spacing w:val="2"/>
                <w:sz w:val="20"/>
                <w:szCs w:val="20"/>
              </w:rPr>
              <w:t>%50</w:t>
            </w:r>
            <w:proofErr w:type="gramEnd"/>
            <w:r w:rsidRPr="003610DA">
              <w:rPr>
                <w:rFonts w:ascii="inherit" w:hAnsi="inherit"/>
                <w:spacing w:val="2"/>
                <w:sz w:val="20"/>
                <w:szCs w:val="20"/>
              </w:rPr>
              <w:t>’den fazlası diğerlerine göre çevre dostu bir marka seçiyor. Ürün ambalajınızın çevresel olarak olumlu bir etkisi varsa, pazarda büyük adımlar atabilirsiniz.</w:t>
            </w:r>
          </w:p>
          <w:p w14:paraId="6EC03117" w14:textId="11C687A5" w:rsidR="00B87696" w:rsidRPr="00211A2C" w:rsidRDefault="00B87696" w:rsidP="00B87696">
            <w:pPr>
              <w:pStyle w:val="NormalWeb"/>
              <w:spacing w:before="0" w:beforeAutospacing="0" w:after="390" w:afterAutospacing="0" w:line="420" w:lineRule="atLeast"/>
              <w:textAlignment w:val="baseline"/>
              <w:rPr>
                <w:rFonts w:ascii="inherit" w:hAnsi="inherit"/>
                <w:b/>
                <w:bCs/>
                <w:spacing w:val="2"/>
                <w:sz w:val="20"/>
                <w:szCs w:val="20"/>
              </w:rPr>
            </w:pPr>
          </w:p>
        </w:tc>
      </w:tr>
    </w:tbl>
    <w:p w14:paraId="494EE05E" w14:textId="67889042" w:rsidR="009F6C5A" w:rsidRPr="00620F9C" w:rsidRDefault="009F6C5A" w:rsidP="00C67047">
      <w:pPr>
        <w:rPr>
          <w:rFonts w:ascii="Open Sans" w:hAnsi="Open Sans" w:cs="Open Sans"/>
          <w:b/>
          <w:sz w:val="20"/>
          <w:szCs w:val="20"/>
        </w:rPr>
      </w:pPr>
      <w:r w:rsidRPr="00620F9C">
        <w:rPr>
          <w:rFonts w:ascii="Open Sans" w:hAnsi="Open Sans" w:cs="Open Sans"/>
          <w:b/>
          <w:sz w:val="20"/>
          <w:szCs w:val="20"/>
        </w:rPr>
        <w:lastRenderedPageBreak/>
        <w:t>III.BÖLÜM</w:t>
      </w:r>
    </w:p>
    <w:tbl>
      <w:tblPr>
        <w:tblStyle w:val="TabloKlavuzu"/>
        <w:tblW w:w="0" w:type="auto"/>
        <w:jc w:val="center"/>
        <w:tblLook w:val="04A0" w:firstRow="1" w:lastRow="0" w:firstColumn="1" w:lastColumn="0" w:noHBand="0" w:noVBand="1"/>
      </w:tblPr>
      <w:tblGrid>
        <w:gridCol w:w="1838"/>
        <w:gridCol w:w="8618"/>
      </w:tblGrid>
      <w:tr w:rsidR="00620F9C" w:rsidRPr="00620F9C" w14:paraId="37523BF3" w14:textId="77777777" w:rsidTr="007D3336">
        <w:trPr>
          <w:trHeight w:val="1376"/>
          <w:jc w:val="center"/>
        </w:trPr>
        <w:tc>
          <w:tcPr>
            <w:tcW w:w="1838" w:type="dxa"/>
            <w:vAlign w:val="center"/>
          </w:tcPr>
          <w:p w14:paraId="7202590D" w14:textId="77777777" w:rsidR="009F6C5A" w:rsidRPr="00620F9C" w:rsidRDefault="009F6C5A" w:rsidP="00C67047">
            <w:pPr>
              <w:rPr>
                <w:rFonts w:ascii="Open Sans" w:hAnsi="Open Sans" w:cs="Open Sans"/>
                <w:b/>
                <w:sz w:val="20"/>
                <w:szCs w:val="20"/>
              </w:rPr>
            </w:pPr>
            <w:r w:rsidRPr="00620F9C">
              <w:rPr>
                <w:rFonts w:ascii="Open Sans" w:hAnsi="Open Sans" w:cs="Open Sans"/>
                <w:b/>
                <w:sz w:val="20"/>
                <w:szCs w:val="20"/>
              </w:rPr>
              <w:t>Ölçme ve Değerlendirme:</w:t>
            </w:r>
          </w:p>
        </w:tc>
        <w:tc>
          <w:tcPr>
            <w:tcW w:w="8618" w:type="dxa"/>
          </w:tcPr>
          <w:p w14:paraId="5F1F3EEF" w14:textId="77777777" w:rsidR="009F6C5A" w:rsidRPr="00620F9C" w:rsidRDefault="009F6C5A" w:rsidP="00C67047">
            <w:pPr>
              <w:rPr>
                <w:rFonts w:ascii="Open Sans" w:hAnsi="Open Sans" w:cs="Open Sans"/>
                <w:sz w:val="20"/>
                <w:szCs w:val="20"/>
              </w:rPr>
            </w:pPr>
            <w:r w:rsidRPr="00620F9C">
              <w:rPr>
                <w:rFonts w:ascii="Open Sans" w:hAnsi="Open Sans" w:cs="Open Sans"/>
                <w:sz w:val="20"/>
                <w:szCs w:val="20"/>
              </w:rPr>
              <w:t>*Boşluk dolduralım</w:t>
            </w:r>
          </w:p>
          <w:p w14:paraId="4CBE305D" w14:textId="77777777" w:rsidR="009F6C5A" w:rsidRPr="00620F9C" w:rsidRDefault="009F6C5A" w:rsidP="00C67047">
            <w:pPr>
              <w:rPr>
                <w:rFonts w:ascii="Open Sans" w:hAnsi="Open Sans" w:cs="Open Sans"/>
                <w:sz w:val="20"/>
                <w:szCs w:val="20"/>
              </w:rPr>
            </w:pPr>
            <w:r w:rsidRPr="00620F9C">
              <w:rPr>
                <w:rFonts w:ascii="Open Sans" w:hAnsi="Open Sans" w:cs="Open Sans"/>
                <w:sz w:val="20"/>
                <w:szCs w:val="20"/>
              </w:rPr>
              <w:t>*Eşleştirelim Ölçme ve değerlendirme için projeler, kavram haritaları, tanılayıcı dallanmış ağaç, yapılandırılmış grid, altı şapka tekniği, bulmaca, çoktan seçmeli, açık uçlu, doğru-yanlış, eşleştirme, boşluk doldurma, iki aşamalı test gibi farklı soru ve tekniklerden uygun olanı uygun yerlerde kullanılacaktır.</w:t>
            </w:r>
          </w:p>
        </w:tc>
      </w:tr>
    </w:tbl>
    <w:p w14:paraId="68D29CC9" w14:textId="70C2C3F5" w:rsidR="009F6C5A" w:rsidRPr="00620F9C" w:rsidRDefault="009F6C5A" w:rsidP="00C67047">
      <w:pPr>
        <w:rPr>
          <w:rFonts w:ascii="Open Sans" w:hAnsi="Open Sans" w:cs="Open Sans"/>
          <w:b/>
          <w:sz w:val="20"/>
          <w:szCs w:val="20"/>
        </w:rPr>
      </w:pPr>
      <w:r w:rsidRPr="00620F9C">
        <w:rPr>
          <w:rFonts w:ascii="Open Sans" w:hAnsi="Open Sans" w:cs="Open Sans"/>
          <w:b/>
          <w:sz w:val="20"/>
          <w:szCs w:val="20"/>
        </w:rPr>
        <w:t>IV.BÖLÜM</w:t>
      </w:r>
    </w:p>
    <w:tbl>
      <w:tblPr>
        <w:tblStyle w:val="TabloKlavuzu"/>
        <w:tblW w:w="10490" w:type="dxa"/>
        <w:jc w:val="center"/>
        <w:tblLook w:val="04A0" w:firstRow="1" w:lastRow="0" w:firstColumn="1" w:lastColumn="0" w:noHBand="0" w:noVBand="1"/>
      </w:tblPr>
      <w:tblGrid>
        <w:gridCol w:w="1838"/>
        <w:gridCol w:w="8652"/>
      </w:tblGrid>
      <w:tr w:rsidR="00620F9C" w:rsidRPr="00620F9C" w14:paraId="311ECED6" w14:textId="77777777" w:rsidTr="007D3336">
        <w:trPr>
          <w:trHeight w:val="751"/>
          <w:jc w:val="center"/>
        </w:trPr>
        <w:tc>
          <w:tcPr>
            <w:tcW w:w="1838" w:type="dxa"/>
            <w:vAlign w:val="center"/>
          </w:tcPr>
          <w:p w14:paraId="72D5BE1B" w14:textId="77777777" w:rsidR="009F6C5A" w:rsidRPr="00620F9C" w:rsidRDefault="009F6C5A" w:rsidP="00C67047">
            <w:pPr>
              <w:rPr>
                <w:rFonts w:ascii="Open Sans" w:hAnsi="Open Sans" w:cs="Open Sans"/>
                <w:b/>
                <w:sz w:val="20"/>
                <w:szCs w:val="20"/>
              </w:rPr>
            </w:pPr>
            <w:r w:rsidRPr="00620F9C">
              <w:rPr>
                <w:rFonts w:ascii="Open Sans" w:hAnsi="Open Sans" w:cs="Open Sans"/>
                <w:b/>
                <w:sz w:val="20"/>
                <w:szCs w:val="20"/>
              </w:rPr>
              <w:t>Dersin Diğer Derslerle İlişkisi:</w:t>
            </w:r>
          </w:p>
        </w:tc>
        <w:tc>
          <w:tcPr>
            <w:tcW w:w="8652" w:type="dxa"/>
          </w:tcPr>
          <w:p w14:paraId="0CEB1204" w14:textId="77777777" w:rsidR="009F6C5A" w:rsidRPr="00620F9C" w:rsidRDefault="009F6C5A" w:rsidP="00C67047">
            <w:pPr>
              <w:rPr>
                <w:rFonts w:ascii="Open Sans" w:hAnsi="Open Sans" w:cs="Open Sans"/>
                <w:sz w:val="20"/>
                <w:szCs w:val="20"/>
              </w:rPr>
            </w:pPr>
          </w:p>
        </w:tc>
      </w:tr>
    </w:tbl>
    <w:p w14:paraId="05F1C81B" w14:textId="77777777" w:rsidR="009F6C5A" w:rsidRPr="00620F9C" w:rsidRDefault="009F6C5A" w:rsidP="00C67047">
      <w:pPr>
        <w:rPr>
          <w:rFonts w:ascii="Open Sans" w:hAnsi="Open Sans" w:cs="Open Sans"/>
          <w:b/>
          <w:sz w:val="20"/>
          <w:szCs w:val="20"/>
        </w:rPr>
      </w:pPr>
      <w:r w:rsidRPr="00620F9C">
        <w:rPr>
          <w:rFonts w:ascii="Open Sans" w:hAnsi="Open Sans" w:cs="Open Sans"/>
          <w:b/>
          <w:sz w:val="20"/>
          <w:szCs w:val="20"/>
        </w:rPr>
        <w:lastRenderedPageBreak/>
        <w:t>V.BÖLÜM</w:t>
      </w:r>
    </w:p>
    <w:tbl>
      <w:tblPr>
        <w:tblStyle w:val="TabloKlavuzu"/>
        <w:tblW w:w="0" w:type="auto"/>
        <w:jc w:val="center"/>
        <w:tblLook w:val="04A0" w:firstRow="1" w:lastRow="0" w:firstColumn="1" w:lastColumn="0" w:noHBand="0" w:noVBand="1"/>
      </w:tblPr>
      <w:tblGrid>
        <w:gridCol w:w="1838"/>
        <w:gridCol w:w="8618"/>
      </w:tblGrid>
      <w:tr w:rsidR="0039483D" w:rsidRPr="00620F9C" w14:paraId="7BE0AD26" w14:textId="77777777" w:rsidTr="007D3336">
        <w:trPr>
          <w:trHeight w:val="541"/>
          <w:jc w:val="center"/>
        </w:trPr>
        <w:tc>
          <w:tcPr>
            <w:tcW w:w="1838" w:type="dxa"/>
            <w:vAlign w:val="center"/>
          </w:tcPr>
          <w:p w14:paraId="2796578D" w14:textId="77777777" w:rsidR="009F6C5A" w:rsidRPr="00620F9C" w:rsidRDefault="009F6C5A" w:rsidP="00C67047">
            <w:pPr>
              <w:rPr>
                <w:rFonts w:ascii="Open Sans" w:hAnsi="Open Sans" w:cs="Open Sans"/>
                <w:b/>
                <w:sz w:val="20"/>
                <w:szCs w:val="20"/>
              </w:rPr>
            </w:pPr>
            <w:r w:rsidRPr="00620F9C">
              <w:rPr>
                <w:rFonts w:ascii="Open Sans" w:hAnsi="Open Sans" w:cs="Open Sans"/>
                <w:b/>
                <w:sz w:val="20"/>
                <w:szCs w:val="20"/>
              </w:rPr>
              <w:t>Planın Uygulanmasıyla İlgili Diğer Açıklamalar:</w:t>
            </w:r>
          </w:p>
        </w:tc>
        <w:tc>
          <w:tcPr>
            <w:tcW w:w="8618" w:type="dxa"/>
            <w:vAlign w:val="center"/>
          </w:tcPr>
          <w:p w14:paraId="4DA98859" w14:textId="77777777" w:rsidR="009F6C5A" w:rsidRPr="00620F9C" w:rsidRDefault="009F6C5A" w:rsidP="00C67047">
            <w:pPr>
              <w:rPr>
                <w:rFonts w:ascii="Open Sans" w:hAnsi="Open Sans" w:cs="Open Sans"/>
                <w:sz w:val="20"/>
                <w:szCs w:val="20"/>
              </w:rPr>
            </w:pPr>
          </w:p>
        </w:tc>
      </w:tr>
    </w:tbl>
    <w:p w14:paraId="7A3AF4A4" w14:textId="77777777" w:rsidR="009F6C5A" w:rsidRPr="00620F9C" w:rsidRDefault="009F6C5A" w:rsidP="00C67047">
      <w:pPr>
        <w:spacing w:after="0"/>
        <w:rPr>
          <w:rFonts w:ascii="Open Sans" w:hAnsi="Open Sans" w:cs="Open Sans"/>
          <w:b/>
          <w:sz w:val="20"/>
          <w:szCs w:val="20"/>
        </w:rPr>
      </w:pPr>
    </w:p>
    <w:p w14:paraId="6B5C54F4" w14:textId="6BF6E84E" w:rsidR="009F6C5A" w:rsidRPr="00620F9C" w:rsidRDefault="009F6C5A" w:rsidP="00C67047">
      <w:pPr>
        <w:spacing w:after="0"/>
        <w:ind w:left="6372" w:firstLine="708"/>
        <w:rPr>
          <w:rFonts w:ascii="Open Sans" w:hAnsi="Open Sans" w:cs="Open Sans"/>
          <w:b/>
          <w:sz w:val="20"/>
          <w:szCs w:val="20"/>
        </w:rPr>
      </w:pPr>
      <w:r w:rsidRPr="00620F9C">
        <w:rPr>
          <w:rFonts w:ascii="Open Sans" w:hAnsi="Open Sans" w:cs="Open Sans"/>
          <w:b/>
          <w:sz w:val="20"/>
          <w:szCs w:val="20"/>
        </w:rPr>
        <w:t>Uygundur</w:t>
      </w:r>
    </w:p>
    <w:p w14:paraId="50340D0D" w14:textId="001542F5" w:rsidR="009F6C5A" w:rsidRPr="00620F9C" w:rsidRDefault="009F6C5A" w:rsidP="00C67047">
      <w:pPr>
        <w:spacing w:after="0"/>
        <w:rPr>
          <w:rFonts w:ascii="Open Sans" w:hAnsi="Open Sans" w:cs="Open Sans"/>
          <w:b/>
          <w:sz w:val="20"/>
          <w:szCs w:val="20"/>
        </w:rPr>
      </w:pPr>
      <w:r w:rsidRPr="00620F9C">
        <w:rPr>
          <w:rFonts w:ascii="Open Sans" w:hAnsi="Open Sans" w:cs="Open Sans"/>
          <w:b/>
          <w:sz w:val="20"/>
          <w:szCs w:val="20"/>
        </w:rPr>
        <w:t xml:space="preserve">                                                     </w:t>
      </w:r>
      <w:r w:rsidRPr="00620F9C">
        <w:rPr>
          <w:rFonts w:ascii="Open Sans" w:hAnsi="Open Sans" w:cs="Open Sans"/>
          <w:b/>
          <w:sz w:val="20"/>
          <w:szCs w:val="20"/>
        </w:rPr>
        <w:tab/>
      </w:r>
      <w:r w:rsidRPr="00620F9C">
        <w:rPr>
          <w:rFonts w:ascii="Open Sans" w:hAnsi="Open Sans" w:cs="Open Sans"/>
          <w:b/>
          <w:sz w:val="20"/>
          <w:szCs w:val="20"/>
        </w:rPr>
        <w:tab/>
      </w:r>
      <w:r w:rsidRPr="00620F9C">
        <w:rPr>
          <w:rFonts w:ascii="Open Sans" w:hAnsi="Open Sans" w:cs="Open Sans"/>
          <w:b/>
          <w:sz w:val="20"/>
          <w:szCs w:val="20"/>
        </w:rPr>
        <w:tab/>
      </w:r>
      <w:r w:rsidRPr="00620F9C">
        <w:rPr>
          <w:rFonts w:ascii="Open Sans" w:hAnsi="Open Sans" w:cs="Open Sans"/>
          <w:b/>
          <w:sz w:val="20"/>
          <w:szCs w:val="20"/>
        </w:rPr>
        <w:tab/>
      </w:r>
      <w:r w:rsidRPr="00620F9C">
        <w:rPr>
          <w:rFonts w:ascii="Open Sans" w:hAnsi="Open Sans" w:cs="Open Sans"/>
          <w:b/>
          <w:sz w:val="20"/>
          <w:szCs w:val="20"/>
        </w:rPr>
        <w:tab/>
      </w:r>
      <w:r w:rsidRPr="00620F9C">
        <w:rPr>
          <w:rFonts w:ascii="Open Sans" w:hAnsi="Open Sans" w:cs="Open Sans"/>
          <w:b/>
          <w:sz w:val="20"/>
          <w:szCs w:val="20"/>
        </w:rPr>
        <w:tab/>
      </w:r>
      <w:r w:rsidRPr="00620F9C">
        <w:rPr>
          <w:rFonts w:ascii="Open Sans" w:hAnsi="Open Sans" w:cs="Open Sans"/>
          <w:b/>
          <w:sz w:val="20"/>
          <w:szCs w:val="20"/>
        </w:rPr>
        <w:tab/>
      </w:r>
      <w:r w:rsidRPr="00620F9C">
        <w:rPr>
          <w:rFonts w:ascii="Open Sans" w:hAnsi="Open Sans" w:cs="Open Sans"/>
          <w:b/>
          <w:sz w:val="20"/>
          <w:szCs w:val="20"/>
        </w:rPr>
        <w:tab/>
        <w:t xml:space="preserve">        ........................</w:t>
      </w:r>
    </w:p>
    <w:p w14:paraId="77E581AA" w14:textId="239EB3E6" w:rsidR="009F6C5A" w:rsidRPr="00620F9C" w:rsidRDefault="009F6C5A" w:rsidP="00C67047">
      <w:pPr>
        <w:spacing w:after="0"/>
        <w:rPr>
          <w:rFonts w:ascii="Open Sans" w:hAnsi="Open Sans" w:cs="Open Sans"/>
          <w:b/>
          <w:sz w:val="20"/>
          <w:szCs w:val="20"/>
        </w:rPr>
      </w:pPr>
      <w:r w:rsidRPr="00620F9C">
        <w:rPr>
          <w:rFonts w:ascii="Open Sans" w:hAnsi="Open Sans" w:cs="Open Sans"/>
          <w:b/>
          <w:sz w:val="20"/>
          <w:szCs w:val="20"/>
        </w:rPr>
        <w:t xml:space="preserve">Fen Bilimleri Öğretmeni   </w:t>
      </w:r>
      <w:r w:rsidRPr="00620F9C">
        <w:rPr>
          <w:rFonts w:ascii="Open Sans" w:hAnsi="Open Sans" w:cs="Open Sans"/>
          <w:b/>
          <w:sz w:val="20"/>
          <w:szCs w:val="20"/>
        </w:rPr>
        <w:tab/>
      </w:r>
      <w:r w:rsidRPr="00620F9C">
        <w:rPr>
          <w:rFonts w:ascii="Open Sans" w:hAnsi="Open Sans" w:cs="Open Sans"/>
          <w:b/>
          <w:sz w:val="20"/>
          <w:szCs w:val="20"/>
        </w:rPr>
        <w:tab/>
      </w:r>
      <w:r w:rsidRPr="00620F9C">
        <w:rPr>
          <w:rFonts w:ascii="Open Sans" w:hAnsi="Open Sans" w:cs="Open Sans"/>
          <w:b/>
          <w:sz w:val="20"/>
          <w:szCs w:val="20"/>
        </w:rPr>
        <w:tab/>
      </w:r>
      <w:r w:rsidRPr="00620F9C">
        <w:rPr>
          <w:rFonts w:ascii="Open Sans" w:hAnsi="Open Sans" w:cs="Open Sans"/>
          <w:b/>
          <w:sz w:val="20"/>
          <w:szCs w:val="20"/>
        </w:rPr>
        <w:tab/>
      </w:r>
      <w:r w:rsidRPr="00620F9C">
        <w:rPr>
          <w:rFonts w:ascii="Open Sans" w:hAnsi="Open Sans" w:cs="Open Sans"/>
          <w:b/>
          <w:sz w:val="20"/>
          <w:szCs w:val="20"/>
        </w:rPr>
        <w:tab/>
      </w:r>
      <w:r w:rsidRPr="00620F9C">
        <w:rPr>
          <w:rFonts w:ascii="Open Sans" w:hAnsi="Open Sans" w:cs="Open Sans"/>
          <w:b/>
          <w:sz w:val="20"/>
          <w:szCs w:val="20"/>
        </w:rPr>
        <w:tab/>
      </w:r>
      <w:r w:rsidRPr="00620F9C">
        <w:rPr>
          <w:rFonts w:ascii="Open Sans" w:hAnsi="Open Sans" w:cs="Open Sans"/>
          <w:b/>
          <w:sz w:val="20"/>
          <w:szCs w:val="20"/>
        </w:rPr>
        <w:tab/>
        <w:t xml:space="preserve">                Okul Müdürü   </w:t>
      </w:r>
    </w:p>
    <w:p w14:paraId="1A684DE8" w14:textId="2E817E78" w:rsidR="009F6C5A" w:rsidRPr="00620F9C" w:rsidRDefault="009F6C5A" w:rsidP="00C67047">
      <w:pPr>
        <w:spacing w:after="0"/>
        <w:rPr>
          <w:rFonts w:ascii="Open Sans" w:hAnsi="Open Sans" w:cs="Open Sans"/>
          <w:b/>
          <w:sz w:val="20"/>
          <w:szCs w:val="20"/>
        </w:rPr>
      </w:pPr>
    </w:p>
    <w:p w14:paraId="38DD9C7C" w14:textId="77777777" w:rsidR="009F6C5A" w:rsidRPr="00620F9C" w:rsidRDefault="009F6C5A" w:rsidP="00C67047">
      <w:pPr>
        <w:spacing w:after="0"/>
        <w:rPr>
          <w:rFonts w:ascii="Open Sans" w:hAnsi="Open Sans" w:cs="Open Sans"/>
          <w:b/>
          <w:sz w:val="20"/>
          <w:szCs w:val="20"/>
        </w:rPr>
      </w:pPr>
    </w:p>
    <w:p w14:paraId="314F91A3" w14:textId="396F1BDB" w:rsidR="00F75F55" w:rsidRPr="00620F9C" w:rsidRDefault="009F6C5A" w:rsidP="00C67047">
      <w:pPr>
        <w:rPr>
          <w:rFonts w:ascii="Open Sans" w:hAnsi="Open Sans" w:cs="Open Sans"/>
          <w:sz w:val="20"/>
          <w:szCs w:val="20"/>
        </w:rPr>
      </w:pPr>
      <w:r w:rsidRPr="00620F9C">
        <w:rPr>
          <w:rFonts w:ascii="Open Sans" w:hAnsi="Open Sans" w:cs="Open Sans"/>
          <w:b/>
          <w:bCs/>
          <w:sz w:val="20"/>
          <w:szCs w:val="20"/>
        </w:rPr>
        <w:t xml:space="preserve">Diğer haftaların günlük planları için </w:t>
      </w:r>
      <w:hyperlink r:id="rId13" w:history="1">
        <w:r w:rsidRPr="00620F9C">
          <w:rPr>
            <w:rStyle w:val="Kpr"/>
            <w:rFonts w:ascii="Open Sans" w:hAnsi="Open Sans" w:cs="Open Sans"/>
            <w:b/>
            <w:bCs/>
            <w:color w:val="auto"/>
            <w:sz w:val="20"/>
            <w:szCs w:val="20"/>
          </w:rPr>
          <w:t>www.fenusbilim.com</w:t>
        </w:r>
      </w:hyperlink>
    </w:p>
    <w:sectPr w:rsidR="00F75F55" w:rsidRPr="00620F9C" w:rsidSect="00BE531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Open Sans">
    <w:altName w:val="Segoe UI"/>
    <w:charset w:val="00"/>
    <w:family w:val="swiss"/>
    <w:pitch w:val="variable"/>
    <w:sig w:usb0="E00002EF" w:usb1="4000205B" w:usb2="00000028" w:usb3="00000000" w:csb0="0000019F"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64D93"/>
    <w:multiLevelType w:val="multilevel"/>
    <w:tmpl w:val="F502F5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3F406C"/>
    <w:multiLevelType w:val="multilevel"/>
    <w:tmpl w:val="7180C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380BD2"/>
    <w:multiLevelType w:val="multilevel"/>
    <w:tmpl w:val="46409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3B0DAB"/>
    <w:multiLevelType w:val="multilevel"/>
    <w:tmpl w:val="FCFC1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356A76"/>
    <w:multiLevelType w:val="multilevel"/>
    <w:tmpl w:val="F502F5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71544311">
    <w:abstractNumId w:val="3"/>
  </w:num>
  <w:num w:numId="2" w16cid:durableId="2051763170">
    <w:abstractNumId w:val="4"/>
  </w:num>
  <w:num w:numId="3" w16cid:durableId="980618387">
    <w:abstractNumId w:val="0"/>
  </w:num>
  <w:num w:numId="4" w16cid:durableId="520821002">
    <w:abstractNumId w:val="1"/>
  </w:num>
  <w:num w:numId="5" w16cid:durableId="337318788">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C5A"/>
    <w:rsid w:val="00015947"/>
    <w:rsid w:val="00026722"/>
    <w:rsid w:val="000439B6"/>
    <w:rsid w:val="00062E9A"/>
    <w:rsid w:val="00073236"/>
    <w:rsid w:val="00095767"/>
    <w:rsid w:val="000B57BF"/>
    <w:rsid w:val="000D4EBE"/>
    <w:rsid w:val="000D742E"/>
    <w:rsid w:val="000E46F1"/>
    <w:rsid w:val="000F00B5"/>
    <w:rsid w:val="00125559"/>
    <w:rsid w:val="00137671"/>
    <w:rsid w:val="00137CC1"/>
    <w:rsid w:val="00155CF4"/>
    <w:rsid w:val="001A2B48"/>
    <w:rsid w:val="001B0FCD"/>
    <w:rsid w:val="001C2BF4"/>
    <w:rsid w:val="001C79E1"/>
    <w:rsid w:val="001E0C97"/>
    <w:rsid w:val="00211A2C"/>
    <w:rsid w:val="0022575D"/>
    <w:rsid w:val="00240EFE"/>
    <w:rsid w:val="0024524C"/>
    <w:rsid w:val="00281017"/>
    <w:rsid w:val="003165B9"/>
    <w:rsid w:val="00317344"/>
    <w:rsid w:val="003408E7"/>
    <w:rsid w:val="003610DA"/>
    <w:rsid w:val="00371FAF"/>
    <w:rsid w:val="0039483D"/>
    <w:rsid w:val="003C0418"/>
    <w:rsid w:val="003D2F3F"/>
    <w:rsid w:val="003F0500"/>
    <w:rsid w:val="003F13DD"/>
    <w:rsid w:val="00472CB9"/>
    <w:rsid w:val="00494A0D"/>
    <w:rsid w:val="004A4D73"/>
    <w:rsid w:val="004A6D73"/>
    <w:rsid w:val="004C2DD7"/>
    <w:rsid w:val="004F0ECB"/>
    <w:rsid w:val="00502381"/>
    <w:rsid w:val="00507CB4"/>
    <w:rsid w:val="005119CB"/>
    <w:rsid w:val="00527CDC"/>
    <w:rsid w:val="005327CA"/>
    <w:rsid w:val="005414DB"/>
    <w:rsid w:val="0056459C"/>
    <w:rsid w:val="005647AF"/>
    <w:rsid w:val="00584622"/>
    <w:rsid w:val="005D0A77"/>
    <w:rsid w:val="005E3A80"/>
    <w:rsid w:val="005E6BF6"/>
    <w:rsid w:val="005E753D"/>
    <w:rsid w:val="005F30AE"/>
    <w:rsid w:val="00605791"/>
    <w:rsid w:val="00620F9C"/>
    <w:rsid w:val="006525AD"/>
    <w:rsid w:val="00655999"/>
    <w:rsid w:val="00675C54"/>
    <w:rsid w:val="00680ABE"/>
    <w:rsid w:val="006A554A"/>
    <w:rsid w:val="006B4059"/>
    <w:rsid w:val="006C126C"/>
    <w:rsid w:val="006D6F33"/>
    <w:rsid w:val="00713A4A"/>
    <w:rsid w:val="00714DB6"/>
    <w:rsid w:val="00734A8E"/>
    <w:rsid w:val="0074430A"/>
    <w:rsid w:val="007759AD"/>
    <w:rsid w:val="00780335"/>
    <w:rsid w:val="0079438E"/>
    <w:rsid w:val="007B1F50"/>
    <w:rsid w:val="007B40AD"/>
    <w:rsid w:val="007C0486"/>
    <w:rsid w:val="007C2CB7"/>
    <w:rsid w:val="007C6AC5"/>
    <w:rsid w:val="007D3336"/>
    <w:rsid w:val="008431EC"/>
    <w:rsid w:val="00855582"/>
    <w:rsid w:val="0086584F"/>
    <w:rsid w:val="00870F38"/>
    <w:rsid w:val="008A5DF4"/>
    <w:rsid w:val="008B2EA9"/>
    <w:rsid w:val="008F3EF9"/>
    <w:rsid w:val="00900A32"/>
    <w:rsid w:val="0090259E"/>
    <w:rsid w:val="00902650"/>
    <w:rsid w:val="00910C61"/>
    <w:rsid w:val="00911B12"/>
    <w:rsid w:val="00925662"/>
    <w:rsid w:val="009401DC"/>
    <w:rsid w:val="00995608"/>
    <w:rsid w:val="009967FA"/>
    <w:rsid w:val="009B09A3"/>
    <w:rsid w:val="009B2DCF"/>
    <w:rsid w:val="009C05DD"/>
    <w:rsid w:val="009F6C5A"/>
    <w:rsid w:val="00A02733"/>
    <w:rsid w:val="00A16BA3"/>
    <w:rsid w:val="00A4758F"/>
    <w:rsid w:val="00A51668"/>
    <w:rsid w:val="00A77336"/>
    <w:rsid w:val="00AB4B3A"/>
    <w:rsid w:val="00AD157C"/>
    <w:rsid w:val="00AE5FFC"/>
    <w:rsid w:val="00B36AAC"/>
    <w:rsid w:val="00B46D3B"/>
    <w:rsid w:val="00B5507B"/>
    <w:rsid w:val="00B74449"/>
    <w:rsid w:val="00B8311C"/>
    <w:rsid w:val="00B87696"/>
    <w:rsid w:val="00B97AEF"/>
    <w:rsid w:val="00BA1A30"/>
    <w:rsid w:val="00BB2D14"/>
    <w:rsid w:val="00BC0A07"/>
    <w:rsid w:val="00BD073E"/>
    <w:rsid w:val="00BD1A10"/>
    <w:rsid w:val="00BD4D57"/>
    <w:rsid w:val="00BE5316"/>
    <w:rsid w:val="00C027D0"/>
    <w:rsid w:val="00C305F7"/>
    <w:rsid w:val="00C36F26"/>
    <w:rsid w:val="00C63641"/>
    <w:rsid w:val="00C67047"/>
    <w:rsid w:val="00C744C6"/>
    <w:rsid w:val="00C9091C"/>
    <w:rsid w:val="00CD559C"/>
    <w:rsid w:val="00CE51CD"/>
    <w:rsid w:val="00D3269F"/>
    <w:rsid w:val="00D44339"/>
    <w:rsid w:val="00D55F84"/>
    <w:rsid w:val="00D60E4C"/>
    <w:rsid w:val="00D749BD"/>
    <w:rsid w:val="00D8406F"/>
    <w:rsid w:val="00D86550"/>
    <w:rsid w:val="00DA3473"/>
    <w:rsid w:val="00DB373E"/>
    <w:rsid w:val="00DD30F9"/>
    <w:rsid w:val="00DF5975"/>
    <w:rsid w:val="00E52832"/>
    <w:rsid w:val="00E71793"/>
    <w:rsid w:val="00E71839"/>
    <w:rsid w:val="00E71B3B"/>
    <w:rsid w:val="00EB38D5"/>
    <w:rsid w:val="00EB58D9"/>
    <w:rsid w:val="00EC0761"/>
    <w:rsid w:val="00F176FB"/>
    <w:rsid w:val="00F210E2"/>
    <w:rsid w:val="00F4473D"/>
    <w:rsid w:val="00F75F55"/>
    <w:rsid w:val="00FB658D"/>
    <w:rsid w:val="00FC69A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C431F"/>
  <w15:chartTrackingRefBased/>
  <w15:docId w15:val="{17217F88-0FDC-43CF-A22B-B82FACB9C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C5A"/>
    <w:pPr>
      <w:spacing w:after="200" w:line="276" w:lineRule="auto"/>
    </w:pPr>
    <w:rPr>
      <w:rFonts w:eastAsiaTheme="minorEastAsia"/>
      <w:lang w:eastAsia="tr-TR"/>
    </w:rPr>
  </w:style>
  <w:style w:type="paragraph" w:styleId="Balk1">
    <w:name w:val="heading 1"/>
    <w:basedOn w:val="Normal"/>
    <w:next w:val="Normal"/>
    <w:link w:val="Balk1Char"/>
    <w:uiPriority w:val="9"/>
    <w:qFormat/>
    <w:rsid w:val="008A5D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39483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link w:val="Balk3Char"/>
    <w:uiPriority w:val="9"/>
    <w:qFormat/>
    <w:rsid w:val="00F4473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Balk4">
    <w:name w:val="heading 4"/>
    <w:basedOn w:val="Normal"/>
    <w:next w:val="Normal"/>
    <w:link w:val="Balk4Char"/>
    <w:uiPriority w:val="9"/>
    <w:semiHidden/>
    <w:unhideWhenUsed/>
    <w:qFormat/>
    <w:rsid w:val="0039483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31734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9F6C5A"/>
    <w:pPr>
      <w:spacing w:after="0" w:line="240" w:lineRule="auto"/>
    </w:pPr>
    <w:rPr>
      <w:rFonts w:eastAsiaTheme="minorEastAsia"/>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Kpr">
    <w:name w:val="Hyperlink"/>
    <w:basedOn w:val="VarsaylanParagrafYazTipi"/>
    <w:uiPriority w:val="99"/>
    <w:unhideWhenUsed/>
    <w:rsid w:val="009F6C5A"/>
    <w:rPr>
      <w:color w:val="0563C1" w:themeColor="hyperlink"/>
      <w:u w:val="single"/>
    </w:rPr>
  </w:style>
  <w:style w:type="character" w:customStyle="1" w:styleId="Balk3Char">
    <w:name w:val="Başlık 3 Char"/>
    <w:basedOn w:val="VarsaylanParagrafYazTipi"/>
    <w:link w:val="Balk3"/>
    <w:uiPriority w:val="9"/>
    <w:rsid w:val="00F4473D"/>
    <w:rPr>
      <w:rFonts w:ascii="Times New Roman" w:eastAsia="Times New Roman" w:hAnsi="Times New Roman" w:cs="Times New Roman"/>
      <w:b/>
      <w:bCs/>
      <w:sz w:val="27"/>
      <w:szCs w:val="27"/>
      <w:lang w:eastAsia="tr-TR"/>
    </w:rPr>
  </w:style>
  <w:style w:type="character" w:styleId="Gl">
    <w:name w:val="Strong"/>
    <w:basedOn w:val="VarsaylanParagrafYazTipi"/>
    <w:uiPriority w:val="22"/>
    <w:qFormat/>
    <w:rsid w:val="00F4473D"/>
    <w:rPr>
      <w:b/>
      <w:bCs/>
    </w:rPr>
  </w:style>
  <w:style w:type="character" w:customStyle="1" w:styleId="Balk4Char">
    <w:name w:val="Başlık 4 Char"/>
    <w:basedOn w:val="VarsaylanParagrafYazTipi"/>
    <w:link w:val="Balk4"/>
    <w:uiPriority w:val="9"/>
    <w:semiHidden/>
    <w:rsid w:val="0039483D"/>
    <w:rPr>
      <w:rFonts w:asciiTheme="majorHAnsi" w:eastAsiaTheme="majorEastAsia" w:hAnsiTheme="majorHAnsi" w:cstheme="majorBidi"/>
      <w:i/>
      <w:iCs/>
      <w:color w:val="2F5496" w:themeColor="accent1" w:themeShade="BF"/>
      <w:lang w:eastAsia="tr-TR"/>
    </w:rPr>
  </w:style>
  <w:style w:type="character" w:customStyle="1" w:styleId="Balk2Char">
    <w:name w:val="Başlık 2 Char"/>
    <w:basedOn w:val="VarsaylanParagrafYazTipi"/>
    <w:link w:val="Balk2"/>
    <w:uiPriority w:val="9"/>
    <w:rsid w:val="0039483D"/>
    <w:rPr>
      <w:rFonts w:asciiTheme="majorHAnsi" w:eastAsiaTheme="majorEastAsia" w:hAnsiTheme="majorHAnsi" w:cstheme="majorBidi"/>
      <w:color w:val="2F5496" w:themeColor="accent1" w:themeShade="BF"/>
      <w:sz w:val="26"/>
      <w:szCs w:val="26"/>
      <w:lang w:eastAsia="tr-TR"/>
    </w:rPr>
  </w:style>
  <w:style w:type="paragraph" w:styleId="ListeParagraf">
    <w:name w:val="List Paragraph"/>
    <w:basedOn w:val="Normal"/>
    <w:uiPriority w:val="34"/>
    <w:qFormat/>
    <w:rsid w:val="009B2DCF"/>
    <w:pPr>
      <w:ind w:left="720"/>
      <w:contextualSpacing/>
    </w:pPr>
  </w:style>
  <w:style w:type="character" w:styleId="zmlenmeyenBahsetme">
    <w:name w:val="Unresolved Mention"/>
    <w:basedOn w:val="VarsaylanParagrafYazTipi"/>
    <w:uiPriority w:val="99"/>
    <w:semiHidden/>
    <w:unhideWhenUsed/>
    <w:rsid w:val="00AD157C"/>
    <w:rPr>
      <w:color w:val="605E5C"/>
      <w:shd w:val="clear" w:color="auto" w:fill="E1DFDD"/>
    </w:rPr>
  </w:style>
  <w:style w:type="paragraph" w:customStyle="1" w:styleId="page-break-avoid">
    <w:name w:val="page-break-avoid"/>
    <w:basedOn w:val="Normal"/>
    <w:rsid w:val="00CE51CD"/>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BB2D1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k1Char">
    <w:name w:val="Başlık 1 Char"/>
    <w:basedOn w:val="VarsaylanParagrafYazTipi"/>
    <w:link w:val="Balk1"/>
    <w:uiPriority w:val="9"/>
    <w:rsid w:val="008A5DF4"/>
    <w:rPr>
      <w:rFonts w:asciiTheme="majorHAnsi" w:eastAsiaTheme="majorEastAsia" w:hAnsiTheme="majorHAnsi" w:cstheme="majorBidi"/>
      <w:color w:val="2F5496" w:themeColor="accent1" w:themeShade="BF"/>
      <w:sz w:val="32"/>
      <w:szCs w:val="32"/>
      <w:lang w:eastAsia="tr-TR"/>
    </w:rPr>
  </w:style>
  <w:style w:type="character" w:styleId="zlenenKpr">
    <w:name w:val="FollowedHyperlink"/>
    <w:basedOn w:val="VarsaylanParagrafYazTipi"/>
    <w:uiPriority w:val="99"/>
    <w:semiHidden/>
    <w:unhideWhenUsed/>
    <w:rsid w:val="00A02733"/>
    <w:rPr>
      <w:color w:val="954F72" w:themeColor="followedHyperlink"/>
      <w:u w:val="single"/>
    </w:rPr>
  </w:style>
  <w:style w:type="character" w:styleId="Vurgu">
    <w:name w:val="Emphasis"/>
    <w:basedOn w:val="VarsaylanParagrafYazTipi"/>
    <w:uiPriority w:val="20"/>
    <w:qFormat/>
    <w:rsid w:val="00155CF4"/>
    <w:rPr>
      <w:i/>
      <w:iCs/>
    </w:rPr>
  </w:style>
  <w:style w:type="character" w:customStyle="1" w:styleId="Balk5Char">
    <w:name w:val="Başlık 5 Char"/>
    <w:basedOn w:val="VarsaylanParagrafYazTipi"/>
    <w:link w:val="Balk5"/>
    <w:uiPriority w:val="9"/>
    <w:semiHidden/>
    <w:rsid w:val="00317344"/>
    <w:rPr>
      <w:rFonts w:asciiTheme="majorHAnsi" w:eastAsiaTheme="majorEastAsia" w:hAnsiTheme="majorHAnsi" w:cstheme="majorBidi"/>
      <w:color w:val="2F5496" w:themeColor="accent1" w:themeShade="BF"/>
      <w:lang w:eastAsia="tr-TR"/>
    </w:rPr>
  </w:style>
  <w:style w:type="character" w:customStyle="1" w:styleId="navbar-text">
    <w:name w:val="navbar-text"/>
    <w:basedOn w:val="VarsaylanParagrafYazTipi"/>
    <w:rsid w:val="00317344"/>
  </w:style>
  <w:style w:type="paragraph" w:customStyle="1" w:styleId="nav-item">
    <w:name w:val="nav-item"/>
    <w:basedOn w:val="Normal"/>
    <w:rsid w:val="003173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z-toc-title">
    <w:name w:val="ez-toc-title"/>
    <w:basedOn w:val="Normal"/>
    <w:rsid w:val="00EB38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z-toc-page-1">
    <w:name w:val="ez-toc-page-1"/>
    <w:basedOn w:val="Normal"/>
    <w:rsid w:val="00EB38D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44924">
      <w:bodyDiv w:val="1"/>
      <w:marLeft w:val="0"/>
      <w:marRight w:val="0"/>
      <w:marTop w:val="0"/>
      <w:marBottom w:val="0"/>
      <w:divBdr>
        <w:top w:val="none" w:sz="0" w:space="0" w:color="auto"/>
        <w:left w:val="none" w:sz="0" w:space="0" w:color="auto"/>
        <w:bottom w:val="none" w:sz="0" w:space="0" w:color="auto"/>
        <w:right w:val="none" w:sz="0" w:space="0" w:color="auto"/>
      </w:divBdr>
    </w:div>
    <w:div w:id="33502778">
      <w:bodyDiv w:val="1"/>
      <w:marLeft w:val="0"/>
      <w:marRight w:val="0"/>
      <w:marTop w:val="0"/>
      <w:marBottom w:val="0"/>
      <w:divBdr>
        <w:top w:val="none" w:sz="0" w:space="0" w:color="auto"/>
        <w:left w:val="none" w:sz="0" w:space="0" w:color="auto"/>
        <w:bottom w:val="none" w:sz="0" w:space="0" w:color="auto"/>
        <w:right w:val="none" w:sz="0" w:space="0" w:color="auto"/>
      </w:divBdr>
    </w:div>
    <w:div w:id="37897582">
      <w:bodyDiv w:val="1"/>
      <w:marLeft w:val="0"/>
      <w:marRight w:val="0"/>
      <w:marTop w:val="0"/>
      <w:marBottom w:val="0"/>
      <w:divBdr>
        <w:top w:val="none" w:sz="0" w:space="0" w:color="auto"/>
        <w:left w:val="none" w:sz="0" w:space="0" w:color="auto"/>
        <w:bottom w:val="none" w:sz="0" w:space="0" w:color="auto"/>
        <w:right w:val="none" w:sz="0" w:space="0" w:color="auto"/>
      </w:divBdr>
    </w:div>
    <w:div w:id="48386711">
      <w:bodyDiv w:val="1"/>
      <w:marLeft w:val="0"/>
      <w:marRight w:val="0"/>
      <w:marTop w:val="0"/>
      <w:marBottom w:val="0"/>
      <w:divBdr>
        <w:top w:val="none" w:sz="0" w:space="0" w:color="auto"/>
        <w:left w:val="none" w:sz="0" w:space="0" w:color="auto"/>
        <w:bottom w:val="none" w:sz="0" w:space="0" w:color="auto"/>
        <w:right w:val="none" w:sz="0" w:space="0" w:color="auto"/>
      </w:divBdr>
    </w:div>
    <w:div w:id="57946806">
      <w:bodyDiv w:val="1"/>
      <w:marLeft w:val="0"/>
      <w:marRight w:val="0"/>
      <w:marTop w:val="0"/>
      <w:marBottom w:val="0"/>
      <w:divBdr>
        <w:top w:val="none" w:sz="0" w:space="0" w:color="auto"/>
        <w:left w:val="none" w:sz="0" w:space="0" w:color="auto"/>
        <w:bottom w:val="none" w:sz="0" w:space="0" w:color="auto"/>
        <w:right w:val="none" w:sz="0" w:space="0" w:color="auto"/>
      </w:divBdr>
    </w:div>
    <w:div w:id="77942082">
      <w:bodyDiv w:val="1"/>
      <w:marLeft w:val="0"/>
      <w:marRight w:val="0"/>
      <w:marTop w:val="0"/>
      <w:marBottom w:val="0"/>
      <w:divBdr>
        <w:top w:val="none" w:sz="0" w:space="0" w:color="auto"/>
        <w:left w:val="none" w:sz="0" w:space="0" w:color="auto"/>
        <w:bottom w:val="none" w:sz="0" w:space="0" w:color="auto"/>
        <w:right w:val="none" w:sz="0" w:space="0" w:color="auto"/>
      </w:divBdr>
    </w:div>
    <w:div w:id="86118464">
      <w:bodyDiv w:val="1"/>
      <w:marLeft w:val="0"/>
      <w:marRight w:val="0"/>
      <w:marTop w:val="0"/>
      <w:marBottom w:val="0"/>
      <w:divBdr>
        <w:top w:val="none" w:sz="0" w:space="0" w:color="auto"/>
        <w:left w:val="none" w:sz="0" w:space="0" w:color="auto"/>
        <w:bottom w:val="none" w:sz="0" w:space="0" w:color="auto"/>
        <w:right w:val="none" w:sz="0" w:space="0" w:color="auto"/>
      </w:divBdr>
    </w:div>
    <w:div w:id="346255702">
      <w:bodyDiv w:val="1"/>
      <w:marLeft w:val="0"/>
      <w:marRight w:val="0"/>
      <w:marTop w:val="0"/>
      <w:marBottom w:val="0"/>
      <w:divBdr>
        <w:top w:val="none" w:sz="0" w:space="0" w:color="auto"/>
        <w:left w:val="none" w:sz="0" w:space="0" w:color="auto"/>
        <w:bottom w:val="none" w:sz="0" w:space="0" w:color="auto"/>
        <w:right w:val="none" w:sz="0" w:space="0" w:color="auto"/>
      </w:divBdr>
    </w:div>
    <w:div w:id="409624438">
      <w:bodyDiv w:val="1"/>
      <w:marLeft w:val="0"/>
      <w:marRight w:val="0"/>
      <w:marTop w:val="0"/>
      <w:marBottom w:val="0"/>
      <w:divBdr>
        <w:top w:val="none" w:sz="0" w:space="0" w:color="auto"/>
        <w:left w:val="none" w:sz="0" w:space="0" w:color="auto"/>
        <w:bottom w:val="none" w:sz="0" w:space="0" w:color="auto"/>
        <w:right w:val="none" w:sz="0" w:space="0" w:color="auto"/>
      </w:divBdr>
      <w:divsChild>
        <w:div w:id="468322317">
          <w:marLeft w:val="446"/>
          <w:marRight w:val="0"/>
          <w:marTop w:val="0"/>
          <w:marBottom w:val="0"/>
          <w:divBdr>
            <w:top w:val="none" w:sz="0" w:space="0" w:color="auto"/>
            <w:left w:val="none" w:sz="0" w:space="0" w:color="auto"/>
            <w:bottom w:val="none" w:sz="0" w:space="0" w:color="auto"/>
            <w:right w:val="none" w:sz="0" w:space="0" w:color="auto"/>
          </w:divBdr>
        </w:div>
        <w:div w:id="1416050856">
          <w:marLeft w:val="446"/>
          <w:marRight w:val="0"/>
          <w:marTop w:val="0"/>
          <w:marBottom w:val="0"/>
          <w:divBdr>
            <w:top w:val="none" w:sz="0" w:space="0" w:color="auto"/>
            <w:left w:val="none" w:sz="0" w:space="0" w:color="auto"/>
            <w:bottom w:val="none" w:sz="0" w:space="0" w:color="auto"/>
            <w:right w:val="none" w:sz="0" w:space="0" w:color="auto"/>
          </w:divBdr>
        </w:div>
        <w:div w:id="232661649">
          <w:marLeft w:val="446"/>
          <w:marRight w:val="0"/>
          <w:marTop w:val="0"/>
          <w:marBottom w:val="0"/>
          <w:divBdr>
            <w:top w:val="none" w:sz="0" w:space="0" w:color="auto"/>
            <w:left w:val="none" w:sz="0" w:space="0" w:color="auto"/>
            <w:bottom w:val="none" w:sz="0" w:space="0" w:color="auto"/>
            <w:right w:val="none" w:sz="0" w:space="0" w:color="auto"/>
          </w:divBdr>
        </w:div>
      </w:divsChild>
    </w:div>
    <w:div w:id="421688438">
      <w:bodyDiv w:val="1"/>
      <w:marLeft w:val="0"/>
      <w:marRight w:val="0"/>
      <w:marTop w:val="0"/>
      <w:marBottom w:val="0"/>
      <w:divBdr>
        <w:top w:val="none" w:sz="0" w:space="0" w:color="auto"/>
        <w:left w:val="none" w:sz="0" w:space="0" w:color="auto"/>
        <w:bottom w:val="none" w:sz="0" w:space="0" w:color="auto"/>
        <w:right w:val="none" w:sz="0" w:space="0" w:color="auto"/>
      </w:divBdr>
    </w:div>
    <w:div w:id="438378583">
      <w:bodyDiv w:val="1"/>
      <w:marLeft w:val="0"/>
      <w:marRight w:val="0"/>
      <w:marTop w:val="0"/>
      <w:marBottom w:val="0"/>
      <w:divBdr>
        <w:top w:val="none" w:sz="0" w:space="0" w:color="auto"/>
        <w:left w:val="none" w:sz="0" w:space="0" w:color="auto"/>
        <w:bottom w:val="none" w:sz="0" w:space="0" w:color="auto"/>
        <w:right w:val="none" w:sz="0" w:space="0" w:color="auto"/>
      </w:divBdr>
    </w:div>
    <w:div w:id="465129264">
      <w:bodyDiv w:val="1"/>
      <w:marLeft w:val="0"/>
      <w:marRight w:val="0"/>
      <w:marTop w:val="0"/>
      <w:marBottom w:val="0"/>
      <w:divBdr>
        <w:top w:val="none" w:sz="0" w:space="0" w:color="auto"/>
        <w:left w:val="none" w:sz="0" w:space="0" w:color="auto"/>
        <w:bottom w:val="none" w:sz="0" w:space="0" w:color="auto"/>
        <w:right w:val="none" w:sz="0" w:space="0" w:color="auto"/>
      </w:divBdr>
      <w:divsChild>
        <w:div w:id="650643792">
          <w:marLeft w:val="547"/>
          <w:marRight w:val="0"/>
          <w:marTop w:val="0"/>
          <w:marBottom w:val="120"/>
          <w:divBdr>
            <w:top w:val="none" w:sz="0" w:space="0" w:color="auto"/>
            <w:left w:val="none" w:sz="0" w:space="0" w:color="auto"/>
            <w:bottom w:val="none" w:sz="0" w:space="0" w:color="auto"/>
            <w:right w:val="none" w:sz="0" w:space="0" w:color="auto"/>
          </w:divBdr>
        </w:div>
        <w:div w:id="1701396846">
          <w:marLeft w:val="547"/>
          <w:marRight w:val="0"/>
          <w:marTop w:val="0"/>
          <w:marBottom w:val="120"/>
          <w:divBdr>
            <w:top w:val="none" w:sz="0" w:space="0" w:color="auto"/>
            <w:left w:val="none" w:sz="0" w:space="0" w:color="auto"/>
            <w:bottom w:val="none" w:sz="0" w:space="0" w:color="auto"/>
            <w:right w:val="none" w:sz="0" w:space="0" w:color="auto"/>
          </w:divBdr>
        </w:div>
        <w:div w:id="1001466020">
          <w:marLeft w:val="547"/>
          <w:marRight w:val="0"/>
          <w:marTop w:val="0"/>
          <w:marBottom w:val="120"/>
          <w:divBdr>
            <w:top w:val="none" w:sz="0" w:space="0" w:color="auto"/>
            <w:left w:val="none" w:sz="0" w:space="0" w:color="auto"/>
            <w:bottom w:val="none" w:sz="0" w:space="0" w:color="auto"/>
            <w:right w:val="none" w:sz="0" w:space="0" w:color="auto"/>
          </w:divBdr>
        </w:div>
        <w:div w:id="313220507">
          <w:marLeft w:val="547"/>
          <w:marRight w:val="0"/>
          <w:marTop w:val="0"/>
          <w:marBottom w:val="120"/>
          <w:divBdr>
            <w:top w:val="none" w:sz="0" w:space="0" w:color="auto"/>
            <w:left w:val="none" w:sz="0" w:space="0" w:color="auto"/>
            <w:bottom w:val="none" w:sz="0" w:space="0" w:color="auto"/>
            <w:right w:val="none" w:sz="0" w:space="0" w:color="auto"/>
          </w:divBdr>
        </w:div>
        <w:div w:id="352609285">
          <w:marLeft w:val="547"/>
          <w:marRight w:val="0"/>
          <w:marTop w:val="0"/>
          <w:marBottom w:val="120"/>
          <w:divBdr>
            <w:top w:val="none" w:sz="0" w:space="0" w:color="auto"/>
            <w:left w:val="none" w:sz="0" w:space="0" w:color="auto"/>
            <w:bottom w:val="none" w:sz="0" w:space="0" w:color="auto"/>
            <w:right w:val="none" w:sz="0" w:space="0" w:color="auto"/>
          </w:divBdr>
        </w:div>
        <w:div w:id="2134328475">
          <w:marLeft w:val="547"/>
          <w:marRight w:val="0"/>
          <w:marTop w:val="0"/>
          <w:marBottom w:val="120"/>
          <w:divBdr>
            <w:top w:val="none" w:sz="0" w:space="0" w:color="auto"/>
            <w:left w:val="none" w:sz="0" w:space="0" w:color="auto"/>
            <w:bottom w:val="none" w:sz="0" w:space="0" w:color="auto"/>
            <w:right w:val="none" w:sz="0" w:space="0" w:color="auto"/>
          </w:divBdr>
        </w:div>
      </w:divsChild>
    </w:div>
    <w:div w:id="500851688">
      <w:bodyDiv w:val="1"/>
      <w:marLeft w:val="0"/>
      <w:marRight w:val="0"/>
      <w:marTop w:val="0"/>
      <w:marBottom w:val="0"/>
      <w:divBdr>
        <w:top w:val="none" w:sz="0" w:space="0" w:color="auto"/>
        <w:left w:val="none" w:sz="0" w:space="0" w:color="auto"/>
        <w:bottom w:val="none" w:sz="0" w:space="0" w:color="auto"/>
        <w:right w:val="none" w:sz="0" w:space="0" w:color="auto"/>
      </w:divBdr>
    </w:div>
    <w:div w:id="546337034">
      <w:bodyDiv w:val="1"/>
      <w:marLeft w:val="0"/>
      <w:marRight w:val="0"/>
      <w:marTop w:val="0"/>
      <w:marBottom w:val="0"/>
      <w:divBdr>
        <w:top w:val="none" w:sz="0" w:space="0" w:color="auto"/>
        <w:left w:val="none" w:sz="0" w:space="0" w:color="auto"/>
        <w:bottom w:val="none" w:sz="0" w:space="0" w:color="auto"/>
        <w:right w:val="none" w:sz="0" w:space="0" w:color="auto"/>
      </w:divBdr>
    </w:div>
    <w:div w:id="581765029">
      <w:bodyDiv w:val="1"/>
      <w:marLeft w:val="0"/>
      <w:marRight w:val="0"/>
      <w:marTop w:val="0"/>
      <w:marBottom w:val="0"/>
      <w:divBdr>
        <w:top w:val="none" w:sz="0" w:space="0" w:color="auto"/>
        <w:left w:val="none" w:sz="0" w:space="0" w:color="auto"/>
        <w:bottom w:val="none" w:sz="0" w:space="0" w:color="auto"/>
        <w:right w:val="none" w:sz="0" w:space="0" w:color="auto"/>
      </w:divBdr>
    </w:div>
    <w:div w:id="620914905">
      <w:bodyDiv w:val="1"/>
      <w:marLeft w:val="0"/>
      <w:marRight w:val="0"/>
      <w:marTop w:val="0"/>
      <w:marBottom w:val="0"/>
      <w:divBdr>
        <w:top w:val="none" w:sz="0" w:space="0" w:color="auto"/>
        <w:left w:val="none" w:sz="0" w:space="0" w:color="auto"/>
        <w:bottom w:val="none" w:sz="0" w:space="0" w:color="auto"/>
        <w:right w:val="none" w:sz="0" w:space="0" w:color="auto"/>
      </w:divBdr>
      <w:divsChild>
        <w:div w:id="979263446">
          <w:marLeft w:val="0"/>
          <w:marRight w:val="0"/>
          <w:marTop w:val="0"/>
          <w:marBottom w:val="0"/>
          <w:divBdr>
            <w:top w:val="none" w:sz="0" w:space="0" w:color="auto"/>
            <w:left w:val="none" w:sz="0" w:space="0" w:color="auto"/>
            <w:bottom w:val="none" w:sz="0" w:space="0" w:color="auto"/>
            <w:right w:val="none" w:sz="0" w:space="0" w:color="auto"/>
          </w:divBdr>
        </w:div>
        <w:div w:id="682244723">
          <w:marLeft w:val="0"/>
          <w:marRight w:val="0"/>
          <w:marTop w:val="0"/>
          <w:marBottom w:val="0"/>
          <w:divBdr>
            <w:top w:val="none" w:sz="0" w:space="0" w:color="auto"/>
            <w:left w:val="none" w:sz="0" w:space="0" w:color="auto"/>
            <w:bottom w:val="none" w:sz="0" w:space="0" w:color="auto"/>
            <w:right w:val="none" w:sz="0" w:space="0" w:color="auto"/>
          </w:divBdr>
          <w:divsChild>
            <w:div w:id="1743334537">
              <w:marLeft w:val="0"/>
              <w:marRight w:val="0"/>
              <w:marTop w:val="120"/>
              <w:marBottom w:val="120"/>
              <w:divBdr>
                <w:top w:val="none" w:sz="0" w:space="0" w:color="auto"/>
                <w:left w:val="single" w:sz="24" w:space="0" w:color="7DC12C"/>
                <w:bottom w:val="none" w:sz="0" w:space="0" w:color="auto"/>
                <w:right w:val="none" w:sz="0" w:space="0" w:color="auto"/>
              </w:divBdr>
              <w:divsChild>
                <w:div w:id="1158496438">
                  <w:marLeft w:val="0"/>
                  <w:marRight w:val="0"/>
                  <w:marTop w:val="0"/>
                  <w:marBottom w:val="0"/>
                  <w:divBdr>
                    <w:top w:val="none" w:sz="0" w:space="0" w:color="auto"/>
                    <w:left w:val="none" w:sz="0" w:space="0" w:color="auto"/>
                    <w:bottom w:val="none" w:sz="0" w:space="0" w:color="auto"/>
                    <w:right w:val="none" w:sz="0" w:space="0" w:color="auto"/>
                  </w:divBdr>
                </w:div>
                <w:div w:id="77814010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72241982">
          <w:marLeft w:val="0"/>
          <w:marRight w:val="0"/>
          <w:marTop w:val="0"/>
          <w:marBottom w:val="0"/>
          <w:divBdr>
            <w:top w:val="none" w:sz="0" w:space="0" w:color="auto"/>
            <w:left w:val="none" w:sz="0" w:space="0" w:color="auto"/>
            <w:bottom w:val="none" w:sz="0" w:space="0" w:color="auto"/>
            <w:right w:val="none" w:sz="0" w:space="0" w:color="auto"/>
          </w:divBdr>
        </w:div>
      </w:divsChild>
    </w:div>
    <w:div w:id="669530367">
      <w:bodyDiv w:val="1"/>
      <w:marLeft w:val="0"/>
      <w:marRight w:val="0"/>
      <w:marTop w:val="0"/>
      <w:marBottom w:val="0"/>
      <w:divBdr>
        <w:top w:val="none" w:sz="0" w:space="0" w:color="auto"/>
        <w:left w:val="none" w:sz="0" w:space="0" w:color="auto"/>
        <w:bottom w:val="none" w:sz="0" w:space="0" w:color="auto"/>
        <w:right w:val="none" w:sz="0" w:space="0" w:color="auto"/>
      </w:divBdr>
    </w:div>
    <w:div w:id="761144935">
      <w:bodyDiv w:val="1"/>
      <w:marLeft w:val="0"/>
      <w:marRight w:val="0"/>
      <w:marTop w:val="0"/>
      <w:marBottom w:val="0"/>
      <w:divBdr>
        <w:top w:val="none" w:sz="0" w:space="0" w:color="auto"/>
        <w:left w:val="none" w:sz="0" w:space="0" w:color="auto"/>
        <w:bottom w:val="none" w:sz="0" w:space="0" w:color="auto"/>
        <w:right w:val="none" w:sz="0" w:space="0" w:color="auto"/>
      </w:divBdr>
      <w:divsChild>
        <w:div w:id="937450417">
          <w:marLeft w:val="0"/>
          <w:marRight w:val="0"/>
          <w:marTop w:val="0"/>
          <w:marBottom w:val="0"/>
          <w:divBdr>
            <w:top w:val="none" w:sz="0" w:space="0" w:color="auto"/>
            <w:left w:val="none" w:sz="0" w:space="0" w:color="auto"/>
            <w:bottom w:val="none" w:sz="0" w:space="0" w:color="auto"/>
            <w:right w:val="none" w:sz="0" w:space="0" w:color="auto"/>
          </w:divBdr>
          <w:divsChild>
            <w:div w:id="1708213561">
              <w:marLeft w:val="0"/>
              <w:marRight w:val="0"/>
              <w:marTop w:val="0"/>
              <w:marBottom w:val="0"/>
              <w:divBdr>
                <w:top w:val="none" w:sz="0" w:space="0" w:color="auto"/>
                <w:left w:val="none" w:sz="0" w:space="0" w:color="auto"/>
                <w:bottom w:val="none" w:sz="0" w:space="0" w:color="auto"/>
                <w:right w:val="none" w:sz="0" w:space="0" w:color="auto"/>
              </w:divBdr>
              <w:divsChild>
                <w:div w:id="34144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654106">
          <w:marLeft w:val="0"/>
          <w:marRight w:val="0"/>
          <w:marTop w:val="0"/>
          <w:marBottom w:val="0"/>
          <w:divBdr>
            <w:top w:val="none" w:sz="0" w:space="0" w:color="auto"/>
            <w:left w:val="none" w:sz="0" w:space="0" w:color="auto"/>
            <w:bottom w:val="none" w:sz="0" w:space="0" w:color="auto"/>
            <w:right w:val="none" w:sz="0" w:space="0" w:color="auto"/>
          </w:divBdr>
          <w:divsChild>
            <w:div w:id="1632248495">
              <w:marLeft w:val="0"/>
              <w:marRight w:val="0"/>
              <w:marTop w:val="0"/>
              <w:marBottom w:val="0"/>
              <w:divBdr>
                <w:top w:val="none" w:sz="0" w:space="0" w:color="auto"/>
                <w:left w:val="none" w:sz="0" w:space="0" w:color="auto"/>
                <w:bottom w:val="none" w:sz="0" w:space="0" w:color="auto"/>
                <w:right w:val="none" w:sz="0" w:space="0" w:color="auto"/>
              </w:divBdr>
            </w:div>
            <w:div w:id="430325304">
              <w:marLeft w:val="0"/>
              <w:marRight w:val="0"/>
              <w:marTop w:val="0"/>
              <w:marBottom w:val="0"/>
              <w:divBdr>
                <w:top w:val="none" w:sz="0" w:space="0" w:color="auto"/>
                <w:left w:val="none" w:sz="0" w:space="0" w:color="auto"/>
                <w:bottom w:val="none" w:sz="0" w:space="0" w:color="auto"/>
                <w:right w:val="none" w:sz="0" w:space="0" w:color="auto"/>
              </w:divBdr>
            </w:div>
            <w:div w:id="22481819">
              <w:marLeft w:val="0"/>
              <w:marRight w:val="0"/>
              <w:marTop w:val="0"/>
              <w:marBottom w:val="0"/>
              <w:divBdr>
                <w:top w:val="none" w:sz="0" w:space="0" w:color="auto"/>
                <w:left w:val="none" w:sz="0" w:space="0" w:color="auto"/>
                <w:bottom w:val="none" w:sz="0" w:space="0" w:color="auto"/>
                <w:right w:val="none" w:sz="0" w:space="0" w:color="auto"/>
              </w:divBdr>
            </w:div>
            <w:div w:id="93162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18280">
      <w:bodyDiv w:val="1"/>
      <w:marLeft w:val="0"/>
      <w:marRight w:val="0"/>
      <w:marTop w:val="0"/>
      <w:marBottom w:val="0"/>
      <w:divBdr>
        <w:top w:val="none" w:sz="0" w:space="0" w:color="auto"/>
        <w:left w:val="none" w:sz="0" w:space="0" w:color="auto"/>
        <w:bottom w:val="none" w:sz="0" w:space="0" w:color="auto"/>
        <w:right w:val="none" w:sz="0" w:space="0" w:color="auto"/>
      </w:divBdr>
    </w:div>
    <w:div w:id="885684331">
      <w:bodyDiv w:val="1"/>
      <w:marLeft w:val="0"/>
      <w:marRight w:val="0"/>
      <w:marTop w:val="0"/>
      <w:marBottom w:val="0"/>
      <w:divBdr>
        <w:top w:val="none" w:sz="0" w:space="0" w:color="auto"/>
        <w:left w:val="none" w:sz="0" w:space="0" w:color="auto"/>
        <w:bottom w:val="none" w:sz="0" w:space="0" w:color="auto"/>
        <w:right w:val="none" w:sz="0" w:space="0" w:color="auto"/>
      </w:divBdr>
    </w:div>
    <w:div w:id="942349109">
      <w:bodyDiv w:val="1"/>
      <w:marLeft w:val="0"/>
      <w:marRight w:val="0"/>
      <w:marTop w:val="0"/>
      <w:marBottom w:val="0"/>
      <w:divBdr>
        <w:top w:val="none" w:sz="0" w:space="0" w:color="auto"/>
        <w:left w:val="none" w:sz="0" w:space="0" w:color="auto"/>
        <w:bottom w:val="none" w:sz="0" w:space="0" w:color="auto"/>
        <w:right w:val="none" w:sz="0" w:space="0" w:color="auto"/>
      </w:divBdr>
      <w:divsChild>
        <w:div w:id="1142112965">
          <w:marLeft w:val="547"/>
          <w:marRight w:val="0"/>
          <w:marTop w:val="0"/>
          <w:marBottom w:val="120"/>
          <w:divBdr>
            <w:top w:val="none" w:sz="0" w:space="0" w:color="auto"/>
            <w:left w:val="none" w:sz="0" w:space="0" w:color="auto"/>
            <w:bottom w:val="none" w:sz="0" w:space="0" w:color="auto"/>
            <w:right w:val="none" w:sz="0" w:space="0" w:color="auto"/>
          </w:divBdr>
        </w:div>
        <w:div w:id="973872940">
          <w:marLeft w:val="547"/>
          <w:marRight w:val="0"/>
          <w:marTop w:val="0"/>
          <w:marBottom w:val="120"/>
          <w:divBdr>
            <w:top w:val="none" w:sz="0" w:space="0" w:color="auto"/>
            <w:left w:val="none" w:sz="0" w:space="0" w:color="auto"/>
            <w:bottom w:val="none" w:sz="0" w:space="0" w:color="auto"/>
            <w:right w:val="none" w:sz="0" w:space="0" w:color="auto"/>
          </w:divBdr>
        </w:div>
        <w:div w:id="1243954926">
          <w:marLeft w:val="547"/>
          <w:marRight w:val="0"/>
          <w:marTop w:val="0"/>
          <w:marBottom w:val="120"/>
          <w:divBdr>
            <w:top w:val="none" w:sz="0" w:space="0" w:color="auto"/>
            <w:left w:val="none" w:sz="0" w:space="0" w:color="auto"/>
            <w:bottom w:val="none" w:sz="0" w:space="0" w:color="auto"/>
            <w:right w:val="none" w:sz="0" w:space="0" w:color="auto"/>
          </w:divBdr>
        </w:div>
        <w:div w:id="1596284729">
          <w:marLeft w:val="547"/>
          <w:marRight w:val="0"/>
          <w:marTop w:val="0"/>
          <w:marBottom w:val="120"/>
          <w:divBdr>
            <w:top w:val="none" w:sz="0" w:space="0" w:color="auto"/>
            <w:left w:val="none" w:sz="0" w:space="0" w:color="auto"/>
            <w:bottom w:val="none" w:sz="0" w:space="0" w:color="auto"/>
            <w:right w:val="none" w:sz="0" w:space="0" w:color="auto"/>
          </w:divBdr>
        </w:div>
        <w:div w:id="510418788">
          <w:marLeft w:val="547"/>
          <w:marRight w:val="0"/>
          <w:marTop w:val="0"/>
          <w:marBottom w:val="120"/>
          <w:divBdr>
            <w:top w:val="none" w:sz="0" w:space="0" w:color="auto"/>
            <w:left w:val="none" w:sz="0" w:space="0" w:color="auto"/>
            <w:bottom w:val="none" w:sz="0" w:space="0" w:color="auto"/>
            <w:right w:val="none" w:sz="0" w:space="0" w:color="auto"/>
          </w:divBdr>
        </w:div>
        <w:div w:id="1990549892">
          <w:marLeft w:val="547"/>
          <w:marRight w:val="0"/>
          <w:marTop w:val="0"/>
          <w:marBottom w:val="120"/>
          <w:divBdr>
            <w:top w:val="none" w:sz="0" w:space="0" w:color="auto"/>
            <w:left w:val="none" w:sz="0" w:space="0" w:color="auto"/>
            <w:bottom w:val="none" w:sz="0" w:space="0" w:color="auto"/>
            <w:right w:val="none" w:sz="0" w:space="0" w:color="auto"/>
          </w:divBdr>
        </w:div>
      </w:divsChild>
    </w:div>
    <w:div w:id="1067220539">
      <w:bodyDiv w:val="1"/>
      <w:marLeft w:val="0"/>
      <w:marRight w:val="0"/>
      <w:marTop w:val="0"/>
      <w:marBottom w:val="0"/>
      <w:divBdr>
        <w:top w:val="none" w:sz="0" w:space="0" w:color="auto"/>
        <w:left w:val="none" w:sz="0" w:space="0" w:color="auto"/>
        <w:bottom w:val="none" w:sz="0" w:space="0" w:color="auto"/>
        <w:right w:val="none" w:sz="0" w:space="0" w:color="auto"/>
      </w:divBdr>
    </w:div>
    <w:div w:id="1169757423">
      <w:bodyDiv w:val="1"/>
      <w:marLeft w:val="0"/>
      <w:marRight w:val="0"/>
      <w:marTop w:val="0"/>
      <w:marBottom w:val="0"/>
      <w:divBdr>
        <w:top w:val="none" w:sz="0" w:space="0" w:color="auto"/>
        <w:left w:val="none" w:sz="0" w:space="0" w:color="auto"/>
        <w:bottom w:val="none" w:sz="0" w:space="0" w:color="auto"/>
        <w:right w:val="none" w:sz="0" w:space="0" w:color="auto"/>
      </w:divBdr>
    </w:div>
    <w:div w:id="1184397089">
      <w:bodyDiv w:val="1"/>
      <w:marLeft w:val="0"/>
      <w:marRight w:val="0"/>
      <w:marTop w:val="0"/>
      <w:marBottom w:val="0"/>
      <w:divBdr>
        <w:top w:val="none" w:sz="0" w:space="0" w:color="auto"/>
        <w:left w:val="none" w:sz="0" w:space="0" w:color="auto"/>
        <w:bottom w:val="none" w:sz="0" w:space="0" w:color="auto"/>
        <w:right w:val="none" w:sz="0" w:space="0" w:color="auto"/>
      </w:divBdr>
    </w:div>
    <w:div w:id="1260722189">
      <w:bodyDiv w:val="1"/>
      <w:marLeft w:val="0"/>
      <w:marRight w:val="0"/>
      <w:marTop w:val="0"/>
      <w:marBottom w:val="0"/>
      <w:divBdr>
        <w:top w:val="none" w:sz="0" w:space="0" w:color="auto"/>
        <w:left w:val="none" w:sz="0" w:space="0" w:color="auto"/>
        <w:bottom w:val="none" w:sz="0" w:space="0" w:color="auto"/>
        <w:right w:val="none" w:sz="0" w:space="0" w:color="auto"/>
      </w:divBdr>
    </w:div>
    <w:div w:id="1341002795">
      <w:bodyDiv w:val="1"/>
      <w:marLeft w:val="0"/>
      <w:marRight w:val="0"/>
      <w:marTop w:val="0"/>
      <w:marBottom w:val="0"/>
      <w:divBdr>
        <w:top w:val="none" w:sz="0" w:space="0" w:color="auto"/>
        <w:left w:val="none" w:sz="0" w:space="0" w:color="auto"/>
        <w:bottom w:val="none" w:sz="0" w:space="0" w:color="auto"/>
        <w:right w:val="none" w:sz="0" w:space="0" w:color="auto"/>
      </w:divBdr>
      <w:divsChild>
        <w:div w:id="1025983937">
          <w:marLeft w:val="0"/>
          <w:marRight w:val="0"/>
          <w:marTop w:val="0"/>
          <w:marBottom w:val="0"/>
          <w:divBdr>
            <w:top w:val="none" w:sz="0" w:space="0" w:color="auto"/>
            <w:left w:val="none" w:sz="0" w:space="0" w:color="auto"/>
            <w:bottom w:val="none" w:sz="0" w:space="0" w:color="auto"/>
            <w:right w:val="none" w:sz="0" w:space="0" w:color="auto"/>
          </w:divBdr>
        </w:div>
        <w:div w:id="1436705340">
          <w:marLeft w:val="0"/>
          <w:marRight w:val="0"/>
          <w:marTop w:val="0"/>
          <w:marBottom w:val="0"/>
          <w:divBdr>
            <w:top w:val="none" w:sz="0" w:space="0" w:color="auto"/>
            <w:left w:val="none" w:sz="0" w:space="0" w:color="auto"/>
            <w:bottom w:val="none" w:sz="0" w:space="0" w:color="auto"/>
            <w:right w:val="none" w:sz="0" w:space="0" w:color="auto"/>
          </w:divBdr>
        </w:div>
      </w:divsChild>
    </w:div>
    <w:div w:id="1368528672">
      <w:bodyDiv w:val="1"/>
      <w:marLeft w:val="0"/>
      <w:marRight w:val="0"/>
      <w:marTop w:val="0"/>
      <w:marBottom w:val="0"/>
      <w:divBdr>
        <w:top w:val="none" w:sz="0" w:space="0" w:color="auto"/>
        <w:left w:val="none" w:sz="0" w:space="0" w:color="auto"/>
        <w:bottom w:val="none" w:sz="0" w:space="0" w:color="auto"/>
        <w:right w:val="none" w:sz="0" w:space="0" w:color="auto"/>
      </w:divBdr>
    </w:div>
    <w:div w:id="1532960375">
      <w:bodyDiv w:val="1"/>
      <w:marLeft w:val="0"/>
      <w:marRight w:val="0"/>
      <w:marTop w:val="0"/>
      <w:marBottom w:val="0"/>
      <w:divBdr>
        <w:top w:val="none" w:sz="0" w:space="0" w:color="auto"/>
        <w:left w:val="none" w:sz="0" w:space="0" w:color="auto"/>
        <w:bottom w:val="none" w:sz="0" w:space="0" w:color="auto"/>
        <w:right w:val="none" w:sz="0" w:space="0" w:color="auto"/>
      </w:divBdr>
      <w:divsChild>
        <w:div w:id="772020667">
          <w:marLeft w:val="15"/>
          <w:marRight w:val="0"/>
          <w:marTop w:val="0"/>
          <w:marBottom w:val="0"/>
          <w:divBdr>
            <w:top w:val="none" w:sz="0" w:space="0" w:color="auto"/>
            <w:left w:val="none" w:sz="0" w:space="0" w:color="auto"/>
            <w:bottom w:val="none" w:sz="0" w:space="0" w:color="auto"/>
            <w:right w:val="none" w:sz="0" w:space="0" w:color="auto"/>
          </w:divBdr>
          <w:divsChild>
            <w:div w:id="29693922">
              <w:marLeft w:val="0"/>
              <w:marRight w:val="420"/>
              <w:marTop w:val="0"/>
              <w:marBottom w:val="0"/>
              <w:divBdr>
                <w:top w:val="none" w:sz="0" w:space="0" w:color="auto"/>
                <w:left w:val="none" w:sz="0" w:space="0" w:color="auto"/>
                <w:bottom w:val="none" w:sz="0" w:space="0" w:color="auto"/>
                <w:right w:val="none" w:sz="0" w:space="0" w:color="auto"/>
              </w:divBdr>
            </w:div>
            <w:div w:id="1059130244">
              <w:marLeft w:val="0"/>
              <w:marRight w:val="420"/>
              <w:marTop w:val="0"/>
              <w:marBottom w:val="0"/>
              <w:divBdr>
                <w:top w:val="none" w:sz="0" w:space="0" w:color="auto"/>
                <w:left w:val="none" w:sz="0" w:space="0" w:color="auto"/>
                <w:bottom w:val="none" w:sz="0" w:space="0" w:color="auto"/>
                <w:right w:val="none" w:sz="0" w:space="0" w:color="auto"/>
              </w:divBdr>
            </w:div>
            <w:div w:id="1096167589">
              <w:marLeft w:val="0"/>
              <w:marRight w:val="0"/>
              <w:marTop w:val="0"/>
              <w:marBottom w:val="0"/>
              <w:divBdr>
                <w:top w:val="none" w:sz="0" w:space="0" w:color="auto"/>
                <w:left w:val="none" w:sz="0" w:space="0" w:color="auto"/>
                <w:bottom w:val="none" w:sz="0" w:space="0" w:color="auto"/>
                <w:right w:val="none" w:sz="0" w:space="0" w:color="auto"/>
              </w:divBdr>
            </w:div>
          </w:divsChild>
        </w:div>
        <w:div w:id="772172180">
          <w:marLeft w:val="0"/>
          <w:marRight w:val="0"/>
          <w:marTop w:val="330"/>
          <w:marBottom w:val="645"/>
          <w:divBdr>
            <w:top w:val="none" w:sz="0" w:space="0" w:color="auto"/>
            <w:left w:val="none" w:sz="0" w:space="0" w:color="auto"/>
            <w:bottom w:val="none" w:sz="0" w:space="0" w:color="auto"/>
            <w:right w:val="none" w:sz="0" w:space="0" w:color="auto"/>
          </w:divBdr>
        </w:div>
        <w:div w:id="574511296">
          <w:marLeft w:val="0"/>
          <w:marRight w:val="0"/>
          <w:marTop w:val="0"/>
          <w:marBottom w:val="240"/>
          <w:divBdr>
            <w:top w:val="single" w:sz="6" w:space="8" w:color="auto"/>
            <w:left w:val="single" w:sz="6" w:space="8" w:color="auto"/>
            <w:bottom w:val="single" w:sz="6" w:space="8" w:color="auto"/>
            <w:right w:val="single" w:sz="6" w:space="8" w:color="auto"/>
          </w:divBdr>
          <w:divsChild>
            <w:div w:id="13005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831606">
      <w:bodyDiv w:val="1"/>
      <w:marLeft w:val="0"/>
      <w:marRight w:val="0"/>
      <w:marTop w:val="0"/>
      <w:marBottom w:val="0"/>
      <w:divBdr>
        <w:top w:val="none" w:sz="0" w:space="0" w:color="auto"/>
        <w:left w:val="none" w:sz="0" w:space="0" w:color="auto"/>
        <w:bottom w:val="none" w:sz="0" w:space="0" w:color="auto"/>
        <w:right w:val="none" w:sz="0" w:space="0" w:color="auto"/>
      </w:divBdr>
    </w:div>
    <w:div w:id="1554808796">
      <w:bodyDiv w:val="1"/>
      <w:marLeft w:val="0"/>
      <w:marRight w:val="0"/>
      <w:marTop w:val="0"/>
      <w:marBottom w:val="0"/>
      <w:divBdr>
        <w:top w:val="none" w:sz="0" w:space="0" w:color="auto"/>
        <w:left w:val="none" w:sz="0" w:space="0" w:color="auto"/>
        <w:bottom w:val="none" w:sz="0" w:space="0" w:color="auto"/>
        <w:right w:val="none" w:sz="0" w:space="0" w:color="auto"/>
      </w:divBdr>
      <w:divsChild>
        <w:div w:id="1160123302">
          <w:marLeft w:val="446"/>
          <w:marRight w:val="0"/>
          <w:marTop w:val="0"/>
          <w:marBottom w:val="0"/>
          <w:divBdr>
            <w:top w:val="none" w:sz="0" w:space="0" w:color="auto"/>
            <w:left w:val="none" w:sz="0" w:space="0" w:color="auto"/>
            <w:bottom w:val="none" w:sz="0" w:space="0" w:color="auto"/>
            <w:right w:val="none" w:sz="0" w:space="0" w:color="auto"/>
          </w:divBdr>
        </w:div>
      </w:divsChild>
    </w:div>
    <w:div w:id="1575317091">
      <w:bodyDiv w:val="1"/>
      <w:marLeft w:val="0"/>
      <w:marRight w:val="0"/>
      <w:marTop w:val="0"/>
      <w:marBottom w:val="0"/>
      <w:divBdr>
        <w:top w:val="none" w:sz="0" w:space="0" w:color="auto"/>
        <w:left w:val="none" w:sz="0" w:space="0" w:color="auto"/>
        <w:bottom w:val="none" w:sz="0" w:space="0" w:color="auto"/>
        <w:right w:val="none" w:sz="0" w:space="0" w:color="auto"/>
      </w:divBdr>
      <w:divsChild>
        <w:div w:id="1822386851">
          <w:marLeft w:val="446"/>
          <w:marRight w:val="0"/>
          <w:marTop w:val="0"/>
          <w:marBottom w:val="120"/>
          <w:divBdr>
            <w:top w:val="none" w:sz="0" w:space="0" w:color="auto"/>
            <w:left w:val="none" w:sz="0" w:space="0" w:color="auto"/>
            <w:bottom w:val="none" w:sz="0" w:space="0" w:color="auto"/>
            <w:right w:val="none" w:sz="0" w:space="0" w:color="auto"/>
          </w:divBdr>
        </w:div>
        <w:div w:id="351758705">
          <w:marLeft w:val="446"/>
          <w:marRight w:val="0"/>
          <w:marTop w:val="0"/>
          <w:marBottom w:val="120"/>
          <w:divBdr>
            <w:top w:val="none" w:sz="0" w:space="0" w:color="auto"/>
            <w:left w:val="none" w:sz="0" w:space="0" w:color="auto"/>
            <w:bottom w:val="none" w:sz="0" w:space="0" w:color="auto"/>
            <w:right w:val="none" w:sz="0" w:space="0" w:color="auto"/>
          </w:divBdr>
        </w:div>
        <w:div w:id="259148554">
          <w:marLeft w:val="446"/>
          <w:marRight w:val="0"/>
          <w:marTop w:val="0"/>
          <w:marBottom w:val="120"/>
          <w:divBdr>
            <w:top w:val="none" w:sz="0" w:space="0" w:color="auto"/>
            <w:left w:val="none" w:sz="0" w:space="0" w:color="auto"/>
            <w:bottom w:val="none" w:sz="0" w:space="0" w:color="auto"/>
            <w:right w:val="none" w:sz="0" w:space="0" w:color="auto"/>
          </w:divBdr>
        </w:div>
      </w:divsChild>
    </w:div>
    <w:div w:id="1618948254">
      <w:bodyDiv w:val="1"/>
      <w:marLeft w:val="0"/>
      <w:marRight w:val="0"/>
      <w:marTop w:val="0"/>
      <w:marBottom w:val="0"/>
      <w:divBdr>
        <w:top w:val="none" w:sz="0" w:space="0" w:color="auto"/>
        <w:left w:val="none" w:sz="0" w:space="0" w:color="auto"/>
        <w:bottom w:val="none" w:sz="0" w:space="0" w:color="auto"/>
        <w:right w:val="none" w:sz="0" w:space="0" w:color="auto"/>
      </w:divBdr>
      <w:divsChild>
        <w:div w:id="1347168308">
          <w:marLeft w:val="446"/>
          <w:marRight w:val="0"/>
          <w:marTop w:val="0"/>
          <w:marBottom w:val="120"/>
          <w:divBdr>
            <w:top w:val="none" w:sz="0" w:space="0" w:color="auto"/>
            <w:left w:val="none" w:sz="0" w:space="0" w:color="auto"/>
            <w:bottom w:val="none" w:sz="0" w:space="0" w:color="auto"/>
            <w:right w:val="none" w:sz="0" w:space="0" w:color="auto"/>
          </w:divBdr>
        </w:div>
      </w:divsChild>
    </w:div>
    <w:div w:id="1663503996">
      <w:bodyDiv w:val="1"/>
      <w:marLeft w:val="0"/>
      <w:marRight w:val="0"/>
      <w:marTop w:val="0"/>
      <w:marBottom w:val="0"/>
      <w:divBdr>
        <w:top w:val="none" w:sz="0" w:space="0" w:color="auto"/>
        <w:left w:val="none" w:sz="0" w:space="0" w:color="auto"/>
        <w:bottom w:val="none" w:sz="0" w:space="0" w:color="auto"/>
        <w:right w:val="none" w:sz="0" w:space="0" w:color="auto"/>
      </w:divBdr>
      <w:divsChild>
        <w:div w:id="10491407">
          <w:marLeft w:val="0"/>
          <w:marRight w:val="0"/>
          <w:marTop w:val="0"/>
          <w:marBottom w:val="120"/>
          <w:divBdr>
            <w:top w:val="none" w:sz="0" w:space="0" w:color="auto"/>
            <w:left w:val="none" w:sz="0" w:space="0" w:color="auto"/>
            <w:bottom w:val="none" w:sz="0" w:space="0" w:color="auto"/>
            <w:right w:val="none" w:sz="0" w:space="0" w:color="auto"/>
          </w:divBdr>
        </w:div>
        <w:div w:id="281038679">
          <w:marLeft w:val="0"/>
          <w:marRight w:val="0"/>
          <w:marTop w:val="0"/>
          <w:marBottom w:val="120"/>
          <w:divBdr>
            <w:top w:val="none" w:sz="0" w:space="0" w:color="auto"/>
            <w:left w:val="none" w:sz="0" w:space="0" w:color="auto"/>
            <w:bottom w:val="none" w:sz="0" w:space="0" w:color="auto"/>
            <w:right w:val="none" w:sz="0" w:space="0" w:color="auto"/>
          </w:divBdr>
        </w:div>
      </w:divsChild>
    </w:div>
    <w:div w:id="1730614584">
      <w:bodyDiv w:val="1"/>
      <w:marLeft w:val="0"/>
      <w:marRight w:val="0"/>
      <w:marTop w:val="0"/>
      <w:marBottom w:val="0"/>
      <w:divBdr>
        <w:top w:val="none" w:sz="0" w:space="0" w:color="auto"/>
        <w:left w:val="none" w:sz="0" w:space="0" w:color="auto"/>
        <w:bottom w:val="none" w:sz="0" w:space="0" w:color="auto"/>
        <w:right w:val="none" w:sz="0" w:space="0" w:color="auto"/>
      </w:divBdr>
      <w:divsChild>
        <w:div w:id="228156750">
          <w:marLeft w:val="0"/>
          <w:marRight w:val="0"/>
          <w:marTop w:val="0"/>
          <w:marBottom w:val="0"/>
          <w:divBdr>
            <w:top w:val="none" w:sz="0" w:space="0" w:color="auto"/>
            <w:left w:val="none" w:sz="0" w:space="0" w:color="auto"/>
            <w:bottom w:val="none" w:sz="0" w:space="0" w:color="auto"/>
            <w:right w:val="none" w:sz="0" w:space="0" w:color="auto"/>
          </w:divBdr>
          <w:divsChild>
            <w:div w:id="399014113">
              <w:marLeft w:val="0"/>
              <w:marRight w:val="0"/>
              <w:marTop w:val="0"/>
              <w:marBottom w:val="0"/>
              <w:divBdr>
                <w:top w:val="none" w:sz="0" w:space="0" w:color="auto"/>
                <w:left w:val="none" w:sz="0" w:space="0" w:color="auto"/>
                <w:bottom w:val="none" w:sz="0" w:space="0" w:color="auto"/>
                <w:right w:val="none" w:sz="0" w:space="0" w:color="auto"/>
              </w:divBdr>
            </w:div>
          </w:divsChild>
        </w:div>
        <w:div w:id="1967656017">
          <w:marLeft w:val="0"/>
          <w:marRight w:val="0"/>
          <w:marTop w:val="0"/>
          <w:marBottom w:val="0"/>
          <w:divBdr>
            <w:top w:val="none" w:sz="0" w:space="0" w:color="auto"/>
            <w:left w:val="none" w:sz="0" w:space="0" w:color="auto"/>
            <w:bottom w:val="none" w:sz="0" w:space="0" w:color="auto"/>
            <w:right w:val="none" w:sz="0" w:space="0" w:color="auto"/>
          </w:divBdr>
          <w:divsChild>
            <w:div w:id="44914339">
              <w:marLeft w:val="0"/>
              <w:marRight w:val="0"/>
              <w:marTop w:val="0"/>
              <w:marBottom w:val="0"/>
              <w:divBdr>
                <w:top w:val="none" w:sz="0" w:space="0" w:color="auto"/>
                <w:left w:val="none" w:sz="0" w:space="0" w:color="auto"/>
                <w:bottom w:val="none" w:sz="0" w:space="0" w:color="auto"/>
                <w:right w:val="none" w:sz="0" w:space="0" w:color="auto"/>
              </w:divBdr>
            </w:div>
            <w:div w:id="1499074344">
              <w:marLeft w:val="0"/>
              <w:marRight w:val="0"/>
              <w:marTop w:val="0"/>
              <w:marBottom w:val="0"/>
              <w:divBdr>
                <w:top w:val="none" w:sz="0" w:space="0" w:color="auto"/>
                <w:left w:val="none" w:sz="0" w:space="0" w:color="auto"/>
                <w:bottom w:val="none" w:sz="0" w:space="0" w:color="auto"/>
                <w:right w:val="none" w:sz="0" w:space="0" w:color="auto"/>
              </w:divBdr>
              <w:divsChild>
                <w:div w:id="1884711582">
                  <w:marLeft w:val="0"/>
                  <w:marRight w:val="0"/>
                  <w:marTop w:val="0"/>
                  <w:marBottom w:val="0"/>
                  <w:divBdr>
                    <w:top w:val="none" w:sz="0" w:space="0" w:color="auto"/>
                    <w:left w:val="none" w:sz="0" w:space="0" w:color="auto"/>
                    <w:bottom w:val="none" w:sz="0" w:space="0" w:color="auto"/>
                    <w:right w:val="none" w:sz="0" w:space="0" w:color="auto"/>
                  </w:divBdr>
                  <w:divsChild>
                    <w:div w:id="771557176">
                      <w:marLeft w:val="0"/>
                      <w:marRight w:val="0"/>
                      <w:marTop w:val="0"/>
                      <w:marBottom w:val="0"/>
                      <w:divBdr>
                        <w:top w:val="none" w:sz="0" w:space="0" w:color="auto"/>
                        <w:left w:val="none" w:sz="0" w:space="0" w:color="auto"/>
                        <w:bottom w:val="none" w:sz="0" w:space="0" w:color="auto"/>
                        <w:right w:val="none" w:sz="0" w:space="0" w:color="auto"/>
                      </w:divBdr>
                      <w:divsChild>
                        <w:div w:id="146993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6104153">
          <w:marLeft w:val="0"/>
          <w:marRight w:val="0"/>
          <w:marTop w:val="0"/>
          <w:marBottom w:val="0"/>
          <w:divBdr>
            <w:top w:val="none" w:sz="0" w:space="0" w:color="auto"/>
            <w:left w:val="none" w:sz="0" w:space="0" w:color="auto"/>
            <w:bottom w:val="none" w:sz="0" w:space="0" w:color="auto"/>
            <w:right w:val="none" w:sz="0" w:space="0" w:color="auto"/>
          </w:divBdr>
          <w:divsChild>
            <w:div w:id="2083482934">
              <w:marLeft w:val="0"/>
              <w:marRight w:val="0"/>
              <w:marTop w:val="0"/>
              <w:marBottom w:val="0"/>
              <w:divBdr>
                <w:top w:val="none" w:sz="0" w:space="0" w:color="auto"/>
                <w:left w:val="none" w:sz="0" w:space="0" w:color="auto"/>
                <w:bottom w:val="none" w:sz="0" w:space="0" w:color="auto"/>
                <w:right w:val="none" w:sz="0" w:space="0" w:color="auto"/>
              </w:divBdr>
            </w:div>
            <w:div w:id="462892118">
              <w:marLeft w:val="0"/>
              <w:marRight w:val="0"/>
              <w:marTop w:val="0"/>
              <w:marBottom w:val="0"/>
              <w:divBdr>
                <w:top w:val="none" w:sz="0" w:space="0" w:color="auto"/>
                <w:left w:val="none" w:sz="0" w:space="0" w:color="auto"/>
                <w:bottom w:val="none" w:sz="0" w:space="0" w:color="auto"/>
                <w:right w:val="none" w:sz="0" w:space="0" w:color="auto"/>
              </w:divBdr>
              <w:divsChild>
                <w:div w:id="1908953962">
                  <w:marLeft w:val="0"/>
                  <w:marRight w:val="0"/>
                  <w:marTop w:val="0"/>
                  <w:marBottom w:val="0"/>
                  <w:divBdr>
                    <w:top w:val="none" w:sz="0" w:space="0" w:color="auto"/>
                    <w:left w:val="none" w:sz="0" w:space="0" w:color="auto"/>
                    <w:bottom w:val="none" w:sz="0" w:space="0" w:color="auto"/>
                    <w:right w:val="none" w:sz="0" w:space="0" w:color="auto"/>
                  </w:divBdr>
                  <w:divsChild>
                    <w:div w:id="381096247">
                      <w:marLeft w:val="0"/>
                      <w:marRight w:val="0"/>
                      <w:marTop w:val="0"/>
                      <w:marBottom w:val="0"/>
                      <w:divBdr>
                        <w:top w:val="none" w:sz="0" w:space="0" w:color="auto"/>
                        <w:left w:val="none" w:sz="0" w:space="0" w:color="auto"/>
                        <w:bottom w:val="none" w:sz="0" w:space="0" w:color="auto"/>
                        <w:right w:val="none" w:sz="0" w:space="0" w:color="auto"/>
                      </w:divBdr>
                      <w:divsChild>
                        <w:div w:id="162222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519999">
          <w:marLeft w:val="0"/>
          <w:marRight w:val="0"/>
          <w:marTop w:val="0"/>
          <w:marBottom w:val="0"/>
          <w:divBdr>
            <w:top w:val="none" w:sz="0" w:space="0" w:color="auto"/>
            <w:left w:val="none" w:sz="0" w:space="0" w:color="auto"/>
            <w:bottom w:val="none" w:sz="0" w:space="0" w:color="auto"/>
            <w:right w:val="none" w:sz="0" w:space="0" w:color="auto"/>
          </w:divBdr>
          <w:divsChild>
            <w:div w:id="1740785483">
              <w:marLeft w:val="0"/>
              <w:marRight w:val="0"/>
              <w:marTop w:val="0"/>
              <w:marBottom w:val="0"/>
              <w:divBdr>
                <w:top w:val="none" w:sz="0" w:space="0" w:color="auto"/>
                <w:left w:val="none" w:sz="0" w:space="0" w:color="auto"/>
                <w:bottom w:val="none" w:sz="0" w:space="0" w:color="auto"/>
                <w:right w:val="none" w:sz="0" w:space="0" w:color="auto"/>
              </w:divBdr>
              <w:divsChild>
                <w:div w:id="619458279">
                  <w:marLeft w:val="0"/>
                  <w:marRight w:val="0"/>
                  <w:marTop w:val="0"/>
                  <w:marBottom w:val="0"/>
                  <w:divBdr>
                    <w:top w:val="none" w:sz="0" w:space="0" w:color="auto"/>
                    <w:left w:val="none" w:sz="0" w:space="0" w:color="auto"/>
                    <w:bottom w:val="none" w:sz="0" w:space="0" w:color="auto"/>
                    <w:right w:val="none" w:sz="0" w:space="0" w:color="auto"/>
                  </w:divBdr>
                  <w:divsChild>
                    <w:div w:id="820584661">
                      <w:marLeft w:val="0"/>
                      <w:marRight w:val="0"/>
                      <w:marTop w:val="0"/>
                      <w:marBottom w:val="0"/>
                      <w:divBdr>
                        <w:top w:val="none" w:sz="0" w:space="0" w:color="auto"/>
                        <w:left w:val="none" w:sz="0" w:space="0" w:color="auto"/>
                        <w:bottom w:val="none" w:sz="0" w:space="0" w:color="auto"/>
                        <w:right w:val="none" w:sz="0" w:space="0" w:color="auto"/>
                      </w:divBdr>
                      <w:divsChild>
                        <w:div w:id="158938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496145">
      <w:bodyDiv w:val="1"/>
      <w:marLeft w:val="0"/>
      <w:marRight w:val="0"/>
      <w:marTop w:val="0"/>
      <w:marBottom w:val="0"/>
      <w:divBdr>
        <w:top w:val="none" w:sz="0" w:space="0" w:color="auto"/>
        <w:left w:val="none" w:sz="0" w:space="0" w:color="auto"/>
        <w:bottom w:val="none" w:sz="0" w:space="0" w:color="auto"/>
        <w:right w:val="none" w:sz="0" w:space="0" w:color="auto"/>
      </w:divBdr>
    </w:div>
    <w:div w:id="1796874418">
      <w:bodyDiv w:val="1"/>
      <w:marLeft w:val="0"/>
      <w:marRight w:val="0"/>
      <w:marTop w:val="0"/>
      <w:marBottom w:val="0"/>
      <w:divBdr>
        <w:top w:val="none" w:sz="0" w:space="0" w:color="auto"/>
        <w:left w:val="none" w:sz="0" w:space="0" w:color="auto"/>
        <w:bottom w:val="none" w:sz="0" w:space="0" w:color="auto"/>
        <w:right w:val="none" w:sz="0" w:space="0" w:color="auto"/>
      </w:divBdr>
      <w:divsChild>
        <w:div w:id="559678837">
          <w:marLeft w:val="0"/>
          <w:marRight w:val="0"/>
          <w:marTop w:val="0"/>
          <w:marBottom w:val="0"/>
          <w:divBdr>
            <w:top w:val="none" w:sz="0" w:space="0" w:color="auto"/>
            <w:left w:val="none" w:sz="0" w:space="0" w:color="auto"/>
            <w:bottom w:val="none" w:sz="0" w:space="0" w:color="auto"/>
            <w:right w:val="none" w:sz="0" w:space="0" w:color="auto"/>
          </w:divBdr>
          <w:divsChild>
            <w:div w:id="1517311346">
              <w:marLeft w:val="0"/>
              <w:marRight w:val="0"/>
              <w:marTop w:val="0"/>
              <w:marBottom w:val="0"/>
              <w:divBdr>
                <w:top w:val="none" w:sz="0" w:space="0" w:color="auto"/>
                <w:left w:val="none" w:sz="0" w:space="0" w:color="auto"/>
                <w:bottom w:val="none" w:sz="0" w:space="0" w:color="auto"/>
                <w:right w:val="none" w:sz="0" w:space="0" w:color="auto"/>
              </w:divBdr>
              <w:divsChild>
                <w:div w:id="1365836199">
                  <w:marLeft w:val="0"/>
                  <w:marRight w:val="0"/>
                  <w:marTop w:val="0"/>
                  <w:marBottom w:val="0"/>
                  <w:divBdr>
                    <w:top w:val="none" w:sz="0" w:space="0" w:color="auto"/>
                    <w:left w:val="none" w:sz="0" w:space="0" w:color="auto"/>
                    <w:bottom w:val="none" w:sz="0" w:space="0" w:color="auto"/>
                    <w:right w:val="none" w:sz="0" w:space="0" w:color="auto"/>
                  </w:divBdr>
                  <w:divsChild>
                    <w:div w:id="1082602058">
                      <w:marLeft w:val="0"/>
                      <w:marRight w:val="0"/>
                      <w:marTop w:val="0"/>
                      <w:marBottom w:val="0"/>
                      <w:divBdr>
                        <w:top w:val="none" w:sz="0" w:space="0" w:color="auto"/>
                        <w:left w:val="none" w:sz="0" w:space="0" w:color="auto"/>
                        <w:bottom w:val="none" w:sz="0" w:space="0" w:color="auto"/>
                        <w:right w:val="none" w:sz="0" w:space="0" w:color="auto"/>
                      </w:divBdr>
                      <w:divsChild>
                        <w:div w:id="786581007">
                          <w:marLeft w:val="0"/>
                          <w:marRight w:val="0"/>
                          <w:marTop w:val="0"/>
                          <w:marBottom w:val="0"/>
                          <w:divBdr>
                            <w:top w:val="none" w:sz="0" w:space="0" w:color="auto"/>
                            <w:left w:val="none" w:sz="0" w:space="0" w:color="auto"/>
                            <w:bottom w:val="none" w:sz="0" w:space="0" w:color="auto"/>
                            <w:right w:val="none" w:sz="0" w:space="0" w:color="auto"/>
                          </w:divBdr>
                          <w:divsChild>
                            <w:div w:id="1458377028">
                              <w:marLeft w:val="0"/>
                              <w:marRight w:val="0"/>
                              <w:marTop w:val="0"/>
                              <w:marBottom w:val="0"/>
                              <w:divBdr>
                                <w:top w:val="none" w:sz="0" w:space="0" w:color="auto"/>
                                <w:left w:val="none" w:sz="0" w:space="0" w:color="auto"/>
                                <w:bottom w:val="none" w:sz="0" w:space="0" w:color="auto"/>
                                <w:right w:val="none" w:sz="0" w:space="0" w:color="auto"/>
                              </w:divBdr>
                            </w:div>
                            <w:div w:id="1675959065">
                              <w:marLeft w:val="0"/>
                              <w:marRight w:val="0"/>
                              <w:marTop w:val="0"/>
                              <w:marBottom w:val="0"/>
                              <w:divBdr>
                                <w:top w:val="none" w:sz="0" w:space="0" w:color="auto"/>
                                <w:left w:val="none" w:sz="0" w:space="0" w:color="auto"/>
                                <w:bottom w:val="none" w:sz="0" w:space="0" w:color="auto"/>
                                <w:right w:val="none" w:sz="0" w:space="0" w:color="auto"/>
                              </w:divBdr>
                              <w:divsChild>
                                <w:div w:id="9626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7371122">
              <w:marLeft w:val="0"/>
              <w:marRight w:val="0"/>
              <w:marTop w:val="0"/>
              <w:marBottom w:val="0"/>
              <w:divBdr>
                <w:top w:val="none" w:sz="0" w:space="0" w:color="auto"/>
                <w:left w:val="none" w:sz="0" w:space="0" w:color="auto"/>
                <w:bottom w:val="none" w:sz="0" w:space="0" w:color="auto"/>
                <w:right w:val="none" w:sz="0" w:space="0" w:color="auto"/>
              </w:divBdr>
              <w:divsChild>
                <w:div w:id="213629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88763">
          <w:marLeft w:val="0"/>
          <w:marRight w:val="0"/>
          <w:marTop w:val="0"/>
          <w:marBottom w:val="0"/>
          <w:divBdr>
            <w:top w:val="none" w:sz="0" w:space="0" w:color="auto"/>
            <w:left w:val="none" w:sz="0" w:space="0" w:color="auto"/>
            <w:bottom w:val="none" w:sz="0" w:space="0" w:color="auto"/>
            <w:right w:val="none" w:sz="0" w:space="0" w:color="auto"/>
          </w:divBdr>
          <w:divsChild>
            <w:div w:id="159089381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798985146">
      <w:bodyDiv w:val="1"/>
      <w:marLeft w:val="0"/>
      <w:marRight w:val="0"/>
      <w:marTop w:val="0"/>
      <w:marBottom w:val="0"/>
      <w:divBdr>
        <w:top w:val="none" w:sz="0" w:space="0" w:color="auto"/>
        <w:left w:val="none" w:sz="0" w:space="0" w:color="auto"/>
        <w:bottom w:val="none" w:sz="0" w:space="0" w:color="auto"/>
        <w:right w:val="none" w:sz="0" w:space="0" w:color="auto"/>
      </w:divBdr>
    </w:div>
    <w:div w:id="1844394186">
      <w:bodyDiv w:val="1"/>
      <w:marLeft w:val="0"/>
      <w:marRight w:val="0"/>
      <w:marTop w:val="0"/>
      <w:marBottom w:val="0"/>
      <w:divBdr>
        <w:top w:val="none" w:sz="0" w:space="0" w:color="auto"/>
        <w:left w:val="none" w:sz="0" w:space="0" w:color="auto"/>
        <w:bottom w:val="none" w:sz="0" w:space="0" w:color="auto"/>
        <w:right w:val="none" w:sz="0" w:space="0" w:color="auto"/>
      </w:divBdr>
      <w:divsChild>
        <w:div w:id="1587379095">
          <w:marLeft w:val="0"/>
          <w:marRight w:val="0"/>
          <w:marTop w:val="0"/>
          <w:marBottom w:val="120"/>
          <w:divBdr>
            <w:top w:val="none" w:sz="0" w:space="0" w:color="auto"/>
            <w:left w:val="none" w:sz="0" w:space="0" w:color="auto"/>
            <w:bottom w:val="none" w:sz="0" w:space="0" w:color="auto"/>
            <w:right w:val="none" w:sz="0" w:space="0" w:color="auto"/>
          </w:divBdr>
        </w:div>
      </w:divsChild>
    </w:div>
    <w:div w:id="1934703027">
      <w:bodyDiv w:val="1"/>
      <w:marLeft w:val="0"/>
      <w:marRight w:val="0"/>
      <w:marTop w:val="0"/>
      <w:marBottom w:val="0"/>
      <w:divBdr>
        <w:top w:val="none" w:sz="0" w:space="0" w:color="auto"/>
        <w:left w:val="none" w:sz="0" w:space="0" w:color="auto"/>
        <w:bottom w:val="none" w:sz="0" w:space="0" w:color="auto"/>
        <w:right w:val="none" w:sz="0" w:space="0" w:color="auto"/>
      </w:divBdr>
      <w:divsChild>
        <w:div w:id="1390958057">
          <w:marLeft w:val="0"/>
          <w:marRight w:val="0"/>
          <w:marTop w:val="0"/>
          <w:marBottom w:val="120"/>
          <w:divBdr>
            <w:top w:val="none" w:sz="0" w:space="0" w:color="auto"/>
            <w:left w:val="none" w:sz="0" w:space="0" w:color="auto"/>
            <w:bottom w:val="none" w:sz="0" w:space="0" w:color="auto"/>
            <w:right w:val="none" w:sz="0" w:space="0" w:color="auto"/>
          </w:divBdr>
        </w:div>
      </w:divsChild>
    </w:div>
    <w:div w:id="1939832213">
      <w:bodyDiv w:val="1"/>
      <w:marLeft w:val="0"/>
      <w:marRight w:val="0"/>
      <w:marTop w:val="0"/>
      <w:marBottom w:val="0"/>
      <w:divBdr>
        <w:top w:val="none" w:sz="0" w:space="0" w:color="auto"/>
        <w:left w:val="none" w:sz="0" w:space="0" w:color="auto"/>
        <w:bottom w:val="none" w:sz="0" w:space="0" w:color="auto"/>
        <w:right w:val="none" w:sz="0" w:space="0" w:color="auto"/>
      </w:divBdr>
      <w:divsChild>
        <w:div w:id="549851688">
          <w:marLeft w:val="0"/>
          <w:marRight w:val="0"/>
          <w:marTop w:val="0"/>
          <w:marBottom w:val="0"/>
          <w:divBdr>
            <w:top w:val="none" w:sz="0" w:space="0" w:color="auto"/>
            <w:left w:val="none" w:sz="0" w:space="0" w:color="auto"/>
            <w:bottom w:val="none" w:sz="0" w:space="0" w:color="auto"/>
            <w:right w:val="none" w:sz="0" w:space="0" w:color="auto"/>
          </w:divBdr>
        </w:div>
        <w:div w:id="600912978">
          <w:marLeft w:val="0"/>
          <w:marRight w:val="0"/>
          <w:marTop w:val="0"/>
          <w:marBottom w:val="0"/>
          <w:divBdr>
            <w:top w:val="none" w:sz="0" w:space="0" w:color="auto"/>
            <w:left w:val="none" w:sz="0" w:space="0" w:color="auto"/>
            <w:bottom w:val="none" w:sz="0" w:space="0" w:color="auto"/>
            <w:right w:val="none" w:sz="0" w:space="0" w:color="auto"/>
          </w:divBdr>
        </w:div>
      </w:divsChild>
    </w:div>
    <w:div w:id="1981108251">
      <w:bodyDiv w:val="1"/>
      <w:marLeft w:val="0"/>
      <w:marRight w:val="0"/>
      <w:marTop w:val="0"/>
      <w:marBottom w:val="0"/>
      <w:divBdr>
        <w:top w:val="none" w:sz="0" w:space="0" w:color="auto"/>
        <w:left w:val="none" w:sz="0" w:space="0" w:color="auto"/>
        <w:bottom w:val="none" w:sz="0" w:space="0" w:color="auto"/>
        <w:right w:val="none" w:sz="0" w:space="0" w:color="auto"/>
      </w:divBdr>
      <w:divsChild>
        <w:div w:id="840124516">
          <w:marLeft w:val="446"/>
          <w:marRight w:val="0"/>
          <w:marTop w:val="0"/>
          <w:marBottom w:val="120"/>
          <w:divBdr>
            <w:top w:val="none" w:sz="0" w:space="0" w:color="auto"/>
            <w:left w:val="none" w:sz="0" w:space="0" w:color="auto"/>
            <w:bottom w:val="none" w:sz="0" w:space="0" w:color="auto"/>
            <w:right w:val="none" w:sz="0" w:space="0" w:color="auto"/>
          </w:divBdr>
        </w:div>
        <w:div w:id="996030114">
          <w:marLeft w:val="446"/>
          <w:marRight w:val="0"/>
          <w:marTop w:val="0"/>
          <w:marBottom w:val="120"/>
          <w:divBdr>
            <w:top w:val="none" w:sz="0" w:space="0" w:color="auto"/>
            <w:left w:val="none" w:sz="0" w:space="0" w:color="auto"/>
            <w:bottom w:val="none" w:sz="0" w:space="0" w:color="auto"/>
            <w:right w:val="none" w:sz="0" w:space="0" w:color="auto"/>
          </w:divBdr>
        </w:div>
      </w:divsChild>
    </w:div>
    <w:div w:id="204081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enusbilim.com/2021/02/12/8-sinif-gunluk-planlar/" TargetMode="External"/><Relationship Id="rId3" Type="http://schemas.openxmlformats.org/officeDocument/2006/relationships/settings" Target="settings.xml"/><Relationship Id="rId7" Type="http://schemas.openxmlformats.org/officeDocument/2006/relationships/hyperlink" Target="http://www.fenusbilim.com/"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fenusbilim.com/" TargetMode="External"/><Relationship Id="rId11" Type="http://schemas.openxmlformats.org/officeDocument/2006/relationships/image" Target="media/image3.png"/><Relationship Id="rId5" Type="http://schemas.openxmlformats.org/officeDocument/2006/relationships/hyperlink" Target="http://www.fenusbilim.com/" TargetMode="Externa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ayswish.com/wp-content/uploads/2021/03/urunpaketlemesimodeli.png" TargetMode="External"/><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585</Words>
  <Characters>3335</Characters>
  <Application>Microsoft Office Word</Application>
  <DocSecurity>0</DocSecurity>
  <Lines>27</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kursatymn14@gmail.com</dc:creator>
  <cp:keywords/>
  <dc:description/>
  <cp:lastModifiedBy>kursat ymn</cp:lastModifiedBy>
  <cp:revision>4</cp:revision>
  <dcterms:created xsi:type="dcterms:W3CDTF">2024-01-02T10:58:00Z</dcterms:created>
  <dcterms:modified xsi:type="dcterms:W3CDTF">2024-01-02T11:00:00Z</dcterms:modified>
</cp:coreProperties>
</file>